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B" w:rsidRPr="00594FDB" w:rsidRDefault="00594FDB" w:rsidP="0052208B">
      <w:pPr>
        <w:pStyle w:val="PlainText"/>
        <w:spacing w:beforeAutospacing="0" w:line="360" w:lineRule="auto"/>
        <w:jc w:val="center"/>
        <w:rPr>
          <w:rFonts w:ascii="Times New Roman" w:hAnsi="Times New Roman"/>
          <w:sz w:val="36"/>
          <w:szCs w:val="36"/>
        </w:rPr>
      </w:pPr>
      <w:r w:rsidRPr="00594FDB">
        <w:rPr>
          <w:rFonts w:ascii="Times New Roman" w:hAnsi="Times New Roman"/>
          <w:sz w:val="36"/>
          <w:szCs w:val="36"/>
        </w:rPr>
        <w:t xml:space="preserve">CV of Dr. Md. Abu </w:t>
      </w:r>
      <w:proofErr w:type="spellStart"/>
      <w:r w:rsidRPr="00594FDB">
        <w:rPr>
          <w:rFonts w:ascii="Times New Roman" w:hAnsi="Times New Roman"/>
          <w:sz w:val="36"/>
          <w:szCs w:val="36"/>
        </w:rPr>
        <w:t>Bakr</w:t>
      </w:r>
      <w:proofErr w:type="spellEnd"/>
      <w:r w:rsidRPr="00594FD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94FDB">
        <w:rPr>
          <w:rFonts w:ascii="Times New Roman" w:hAnsi="Times New Roman"/>
          <w:sz w:val="36"/>
          <w:szCs w:val="36"/>
        </w:rPr>
        <w:t>Sidd</w:t>
      </w:r>
      <w:r w:rsidR="001F011A">
        <w:rPr>
          <w:rFonts w:ascii="Times New Roman" w:hAnsi="Times New Roman"/>
          <w:sz w:val="36"/>
          <w:szCs w:val="36"/>
        </w:rPr>
        <w:t>i</w:t>
      </w:r>
      <w:r w:rsidRPr="00594FDB">
        <w:rPr>
          <w:rFonts w:ascii="Times New Roman" w:hAnsi="Times New Roman"/>
          <w:sz w:val="36"/>
          <w:szCs w:val="36"/>
        </w:rPr>
        <w:t>que</w:t>
      </w:r>
      <w:proofErr w:type="spellEnd"/>
    </w:p>
    <w:p w:rsidR="00594FDB" w:rsidRPr="00594FDB" w:rsidRDefault="00594FDB" w:rsidP="0052208B">
      <w:pPr>
        <w:pStyle w:val="PlainText"/>
        <w:spacing w:before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594FDB">
        <w:rPr>
          <w:rFonts w:ascii="Times New Roman" w:hAnsi="Times New Roman"/>
          <w:sz w:val="28"/>
          <w:szCs w:val="28"/>
        </w:rPr>
        <w:t>Cell: 01718591857, E-mail: abs_63@yahoo.com</w:t>
      </w:r>
    </w:p>
    <w:p w:rsidR="00594FDB" w:rsidRDefault="00594FDB" w:rsidP="0052208B">
      <w:pPr>
        <w:pStyle w:val="PlainText"/>
        <w:spacing w:beforeAutospacing="0" w:line="360" w:lineRule="auto"/>
        <w:jc w:val="left"/>
        <w:rPr>
          <w:rFonts w:ascii="Times New Roman" w:hAnsi="Times New Roman"/>
          <w:sz w:val="24"/>
        </w:rPr>
      </w:pPr>
    </w:p>
    <w:p w:rsidR="00594FDB" w:rsidRDefault="00594FDB" w:rsidP="0052208B">
      <w:pPr>
        <w:pStyle w:val="PlainText"/>
        <w:spacing w:beforeAutospacing="0" w:line="360" w:lineRule="auto"/>
        <w:jc w:val="left"/>
        <w:rPr>
          <w:rFonts w:ascii="Times New Roman" w:hAnsi="Times New Roman"/>
          <w:sz w:val="24"/>
        </w:rPr>
      </w:pPr>
    </w:p>
    <w:p w:rsidR="00A027A2" w:rsidRPr="009F01B6" w:rsidRDefault="00A027A2" w:rsidP="0052208B">
      <w:pPr>
        <w:pStyle w:val="PlainText"/>
        <w:spacing w:beforeAutospacing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A51B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Name: Dr. Md. Abu </w:t>
      </w:r>
      <w:proofErr w:type="spellStart"/>
      <w:r>
        <w:rPr>
          <w:rFonts w:ascii="Times New Roman" w:hAnsi="Times New Roman"/>
          <w:sz w:val="24"/>
        </w:rPr>
        <w:t>Bakr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Sidd</w:t>
      </w:r>
      <w:r w:rsidR="001F011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que</w:t>
      </w:r>
      <w:proofErr w:type="spellEnd"/>
    </w:p>
    <w:p w:rsidR="001F011A" w:rsidRDefault="00A027A2" w:rsidP="001F011A">
      <w:pPr>
        <w:spacing w:before="0" w:beforeAutospacing="0" w:line="240" w:lineRule="auto"/>
        <w:ind w:left="446" w:hanging="446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t>2.Current</w:t>
      </w:r>
      <w:proofErr w:type="gramEnd"/>
      <w:r>
        <w:t xml:space="preserve"> Professional Status:</w:t>
      </w:r>
      <w:r w:rsidR="001F011A">
        <w:t xml:space="preserve"> </w:t>
      </w:r>
      <w:r w:rsidR="001F011A">
        <w:rPr>
          <w:rFonts w:ascii="Arial" w:hAnsi="Arial" w:cs="Arial"/>
          <w:color w:val="333333"/>
          <w:sz w:val="20"/>
          <w:szCs w:val="20"/>
          <w:shd w:val="clear" w:color="auto" w:fill="FFFFFF"/>
        </w:rPr>
        <w:t>Director (Administration</w:t>
      </w:r>
      <w:r w:rsidR="001F01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F011A">
        <w:rPr>
          <w:rFonts w:ascii="Arial" w:hAnsi="Arial" w:cs="Arial"/>
          <w:color w:val="333333"/>
          <w:sz w:val="20"/>
          <w:szCs w:val="20"/>
          <w:shd w:val="clear" w:color="auto" w:fill="FFFFFF"/>
        </w:rPr>
        <w:t>&amp; Common</w:t>
      </w:r>
      <w:r w:rsidR="001F01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F01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Service) </w:t>
      </w:r>
    </w:p>
    <w:p w:rsidR="001F011A" w:rsidRDefault="001F011A" w:rsidP="001F011A">
      <w:pPr>
        <w:spacing w:before="0" w:beforeAutospacing="0" w:line="240" w:lineRule="auto"/>
        <w:ind w:left="446" w:hanging="446"/>
        <w:jc w:val="left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Current charge</w:t>
      </w:r>
      <w:r w:rsidR="00A51B57">
        <w:t xml:space="preserve"> and Head, Agricultural Economics</w:t>
      </w:r>
      <w:r>
        <w:t xml:space="preserve"> </w:t>
      </w:r>
      <w:r w:rsidR="00A027A2">
        <w:t xml:space="preserve">Division, </w:t>
      </w:r>
      <w:bookmarkStart w:id="0" w:name="_GoBack"/>
      <w:bookmarkEnd w:id="0"/>
    </w:p>
    <w:p w:rsidR="00257964" w:rsidRDefault="001F011A" w:rsidP="001F011A">
      <w:pPr>
        <w:spacing w:before="0" w:beforeAutospacing="0" w:line="240" w:lineRule="auto"/>
        <w:ind w:left="446" w:hanging="446"/>
        <w:jc w:val="left"/>
      </w:pPr>
      <w:r>
        <w:t xml:space="preserve">                                                 </w:t>
      </w:r>
      <w:r w:rsidR="00A027A2">
        <w:t>BRRI, GAzipur-1701</w:t>
      </w:r>
    </w:p>
    <w:p w:rsidR="001F011A" w:rsidRDefault="001F011A" w:rsidP="001F011A">
      <w:pPr>
        <w:spacing w:before="0" w:beforeAutospacing="0" w:line="240" w:lineRule="auto"/>
        <w:ind w:left="446" w:hanging="446"/>
        <w:jc w:val="left"/>
      </w:pPr>
    </w:p>
    <w:p w:rsidR="00751935" w:rsidRDefault="00A51B57" w:rsidP="00751935">
      <w:pPr>
        <w:tabs>
          <w:tab w:val="left" w:pos="270"/>
        </w:tabs>
        <w:spacing w:before="0" w:beforeAutospacing="0" w:line="276" w:lineRule="auto"/>
        <w:ind w:left="360" w:hanging="360"/>
        <w:rPr>
          <w:szCs w:val="21"/>
        </w:rPr>
      </w:pPr>
      <w:r>
        <w:t xml:space="preserve">3. </w:t>
      </w:r>
      <w:r w:rsidR="00A027A2">
        <w:t xml:space="preserve">Highest Academic Degree: Ph.D. in Agricultural Economics </w:t>
      </w:r>
      <w:r w:rsidR="00A027A2" w:rsidRPr="009F01B6">
        <w:rPr>
          <w:szCs w:val="21"/>
        </w:rPr>
        <w:t xml:space="preserve">with </w:t>
      </w:r>
      <w:r w:rsidR="00751935" w:rsidRPr="009F01B6">
        <w:rPr>
          <w:szCs w:val="21"/>
        </w:rPr>
        <w:t xml:space="preserve">Specialization </w:t>
      </w:r>
      <w:r w:rsidR="00A027A2" w:rsidRPr="009F01B6">
        <w:rPr>
          <w:szCs w:val="21"/>
        </w:rPr>
        <w:t>in</w:t>
      </w:r>
      <w:r w:rsidR="00A027A2">
        <w:rPr>
          <w:szCs w:val="21"/>
        </w:rPr>
        <w:t xml:space="preserve"> Marketing</w:t>
      </w:r>
    </w:p>
    <w:p w:rsidR="00A027A2" w:rsidRDefault="00751935" w:rsidP="00751935">
      <w:pPr>
        <w:tabs>
          <w:tab w:val="left" w:pos="270"/>
        </w:tabs>
        <w:spacing w:before="0" w:beforeAutospacing="0" w:line="276" w:lineRule="auto"/>
        <w:ind w:left="360" w:hanging="360"/>
        <w:rPr>
          <w:szCs w:val="21"/>
        </w:rPr>
      </w:pPr>
      <w:r>
        <w:rPr>
          <w:szCs w:val="21"/>
        </w:rPr>
        <w:t xml:space="preserve">    </w:t>
      </w:r>
      <w:proofErr w:type="gramStart"/>
      <w:r w:rsidR="00415962">
        <w:rPr>
          <w:szCs w:val="21"/>
        </w:rPr>
        <w:t>(Post Doc- Impact of Climate Change, Japan)</w:t>
      </w:r>
      <w:r w:rsidR="00A027A2">
        <w:rPr>
          <w:szCs w:val="21"/>
        </w:rPr>
        <w:t>.</w:t>
      </w:r>
      <w:proofErr w:type="gramEnd"/>
    </w:p>
    <w:p w:rsidR="00A027A2" w:rsidRDefault="00A027A2" w:rsidP="0052208B">
      <w:pPr>
        <w:spacing w:before="0" w:beforeAutospacing="0"/>
      </w:pPr>
      <w:r>
        <w:rPr>
          <w:szCs w:val="21"/>
        </w:rPr>
        <w:t>4.</w:t>
      </w:r>
      <w:r w:rsidRPr="00A027A2">
        <w:t xml:space="preserve"> </w:t>
      </w:r>
      <w:r>
        <w:t>Date of Birth: 31.12.1963</w:t>
      </w:r>
    </w:p>
    <w:p w:rsidR="00A027A2" w:rsidRDefault="00A027A2" w:rsidP="00415962">
      <w:pPr>
        <w:spacing w:before="0" w:beforeAutospacing="0"/>
        <w:rPr>
          <w:szCs w:val="21"/>
        </w:rPr>
      </w:pPr>
      <w:r>
        <w:t>5.</w:t>
      </w:r>
      <w:r w:rsidRPr="00A027A2">
        <w:t xml:space="preserve"> </w:t>
      </w:r>
      <w:r>
        <w:t xml:space="preserve">Place of Birth: </w:t>
      </w:r>
      <w:proofErr w:type="spellStart"/>
      <w:r>
        <w:t>Mymensingh</w:t>
      </w:r>
      <w:proofErr w:type="spellEnd"/>
      <w:r w:rsidRPr="009F01B6">
        <w:rPr>
          <w:szCs w:val="21"/>
        </w:rPr>
        <w:t>, Bangladesh</w:t>
      </w:r>
    </w:p>
    <w:p w:rsidR="00A027A2" w:rsidRDefault="00A51B57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  <w:r>
        <w:t>6.</w:t>
      </w:r>
      <w:r w:rsidRPr="009F01B6">
        <w:rPr>
          <w:rFonts w:ascii="Times New Roman" w:hAnsi="Times New Roman"/>
          <w:sz w:val="24"/>
        </w:rPr>
        <w:t xml:space="preserve"> Nationality</w:t>
      </w:r>
      <w:r w:rsidR="00A027A2" w:rsidRPr="009F01B6">
        <w:rPr>
          <w:rFonts w:ascii="Times New Roman" w:hAnsi="Times New Roman"/>
          <w:sz w:val="24"/>
        </w:rPr>
        <w:t>: Bangladeshi (by birth)</w:t>
      </w:r>
    </w:p>
    <w:p w:rsidR="00A027A2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A027A2">
        <w:rPr>
          <w:rFonts w:ascii="Times New Roman" w:hAnsi="Times New Roman"/>
          <w:sz w:val="24"/>
        </w:rPr>
        <w:t xml:space="preserve"> </w:t>
      </w:r>
      <w:r w:rsidRPr="009F01B6">
        <w:rPr>
          <w:rFonts w:ascii="Times New Roman" w:hAnsi="Times New Roman"/>
          <w:sz w:val="24"/>
        </w:rPr>
        <w:t>Academic Qualifications (from highest degree to the S.S.C.):</w:t>
      </w:r>
    </w:p>
    <w:p w:rsidR="00A027A2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2070"/>
        <w:gridCol w:w="2235"/>
      </w:tblGrid>
      <w:tr w:rsidR="00A027A2" w:rsidTr="00463724">
        <w:tc>
          <w:tcPr>
            <w:tcW w:w="2538" w:type="dxa"/>
          </w:tcPr>
          <w:p w:rsidR="00A027A2" w:rsidRPr="009F01B6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 xml:space="preserve">  Name of the degree                       </w:t>
            </w: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 xml:space="preserve">Board/University        </w:t>
            </w:r>
          </w:p>
        </w:tc>
        <w:tc>
          <w:tcPr>
            <w:tcW w:w="207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Year of passing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Result</w:t>
            </w:r>
          </w:p>
        </w:tc>
      </w:tr>
      <w:tr w:rsidR="00415962" w:rsidTr="00463724">
        <w:tc>
          <w:tcPr>
            <w:tcW w:w="2538" w:type="dxa"/>
          </w:tcPr>
          <w:p w:rsidR="00415962" w:rsidRPr="009F01B6" w:rsidRDefault="00415962" w:rsidP="00415962">
            <w:pPr>
              <w:pStyle w:val="PlainText"/>
              <w:spacing w:beforeAutospacing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 Doc</w:t>
            </w:r>
            <w:r>
              <w:t xml:space="preserve"> (</w:t>
            </w:r>
            <w:r w:rsidRPr="00415962">
              <w:rPr>
                <w:rFonts w:ascii="Times New Roman" w:hAnsi="Times New Roman"/>
                <w:sz w:val="24"/>
              </w:rPr>
              <w:t>Impact of Climate Change)</w:t>
            </w:r>
          </w:p>
        </w:tc>
        <w:tc>
          <w:tcPr>
            <w:tcW w:w="2610" w:type="dxa"/>
          </w:tcPr>
          <w:p w:rsidR="00415962" w:rsidRPr="009F01B6" w:rsidRDefault="0041596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JIRCAS, Japan</w:t>
            </w:r>
          </w:p>
        </w:tc>
        <w:tc>
          <w:tcPr>
            <w:tcW w:w="2070" w:type="dxa"/>
          </w:tcPr>
          <w:p w:rsidR="00415962" w:rsidRPr="009F01B6" w:rsidRDefault="0041596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2235" w:type="dxa"/>
          </w:tcPr>
          <w:p w:rsidR="00415962" w:rsidRPr="009F01B6" w:rsidRDefault="0041596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Satisfactory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Ph.D. in Agricultur</w:t>
            </w:r>
            <w:r w:rsidR="00415962">
              <w:rPr>
                <w:rFonts w:ascii="Times New Roman" w:hAnsi="Times New Roman"/>
                <w:sz w:val="24"/>
              </w:rPr>
              <w:t>al Economics (Marketing)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Bangladesh Agricultural University</w:t>
            </w:r>
            <w:r w:rsidRPr="009F01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2235" w:type="dxa"/>
          </w:tcPr>
          <w:p w:rsidR="00A027A2" w:rsidRDefault="0041596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Satisfactory 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M.S. in Agricult</w:t>
            </w:r>
            <w:r>
              <w:rPr>
                <w:rFonts w:ascii="Times New Roman" w:hAnsi="Times New Roman"/>
                <w:sz w:val="24"/>
              </w:rPr>
              <w:t>ural         Economics (Marketing)</w:t>
            </w:r>
            <w:r w:rsidRPr="009F01B6">
              <w:rPr>
                <w:rFonts w:ascii="Times New Roman" w:hAnsi="Times New Roman"/>
                <w:sz w:val="24"/>
              </w:rPr>
              <w:t xml:space="preserve"> </w:t>
            </w: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Bangladesh Agricultural University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 Sc. Agricultural. Econ. (</w:t>
            </w:r>
            <w:proofErr w:type="spellStart"/>
            <w:r>
              <w:rPr>
                <w:rFonts w:ascii="Times New Roman" w:hAnsi="Times New Roman"/>
                <w:sz w:val="24"/>
              </w:rPr>
              <w:t>Hons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Bangladesh Agricultural University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1987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HSC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Dhaka Board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1981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division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SSC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Dhaka Board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1979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division</w:t>
            </w:r>
          </w:p>
        </w:tc>
      </w:tr>
    </w:tbl>
    <w:p w:rsidR="00A027A2" w:rsidRPr="009F01B6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</w:p>
    <w:p w:rsidR="00A027A2" w:rsidRPr="009F01B6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</w:p>
    <w:p w:rsidR="00A027A2" w:rsidRPr="009F01B6" w:rsidRDefault="00A027A2" w:rsidP="0052208B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lastRenderedPageBreak/>
        <w:t xml:space="preserve">  </w:t>
      </w:r>
      <w:r w:rsidRPr="009F01B6">
        <w:rPr>
          <w:rFonts w:ascii="Times New Roman" w:hAnsi="Times New Roman"/>
          <w:sz w:val="24"/>
        </w:rPr>
        <w:t>8. Title of the Thesis:</w:t>
      </w:r>
    </w:p>
    <w:p w:rsidR="00A027A2" w:rsidRPr="009F01B6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  <w:r w:rsidRPr="009F01B6">
        <w:rPr>
          <w:rFonts w:ascii="Times New Roman" w:hAnsi="Times New Roman"/>
          <w:sz w:val="24"/>
        </w:rPr>
        <w:t xml:space="preserve">a) </w:t>
      </w:r>
      <w:r w:rsidR="00415962">
        <w:rPr>
          <w:rFonts w:ascii="Times New Roman" w:hAnsi="Times New Roman"/>
          <w:sz w:val="24"/>
        </w:rPr>
        <w:t xml:space="preserve"> </w:t>
      </w:r>
      <w:r w:rsidR="00751935">
        <w:rPr>
          <w:rFonts w:ascii="Times New Roman" w:hAnsi="Times New Roman"/>
          <w:sz w:val="24"/>
        </w:rPr>
        <w:t xml:space="preserve"> </w:t>
      </w:r>
      <w:r w:rsidRPr="009F01B6">
        <w:rPr>
          <w:rFonts w:ascii="Times New Roman" w:hAnsi="Times New Roman"/>
          <w:sz w:val="24"/>
        </w:rPr>
        <w:t>Ph. D.:</w:t>
      </w:r>
      <w:r>
        <w:rPr>
          <w:rFonts w:ascii="Times New Roman" w:hAnsi="Times New Roman"/>
          <w:sz w:val="24"/>
        </w:rPr>
        <w:t xml:space="preserve"> A Study on</w:t>
      </w:r>
      <w:r w:rsidRPr="009F01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Rice Marketing System in Bangladesh: An Empirical Analysis</w:t>
      </w:r>
    </w:p>
    <w:p w:rsidR="00A027A2" w:rsidRDefault="00A027A2" w:rsidP="00751935">
      <w:pPr>
        <w:spacing w:before="0" w:beforeAutospacing="0" w:line="276" w:lineRule="auto"/>
        <w:ind w:left="360" w:hanging="360"/>
      </w:pPr>
      <w:r w:rsidRPr="009F01B6">
        <w:rPr>
          <w:szCs w:val="21"/>
        </w:rPr>
        <w:t xml:space="preserve">b) </w:t>
      </w:r>
      <w:r w:rsidR="00415962">
        <w:rPr>
          <w:szCs w:val="21"/>
        </w:rPr>
        <w:t xml:space="preserve"> </w:t>
      </w:r>
      <w:r w:rsidRPr="009F01B6">
        <w:rPr>
          <w:szCs w:val="21"/>
        </w:rPr>
        <w:t xml:space="preserve">Master of Science:  </w:t>
      </w:r>
      <w:r>
        <w:t xml:space="preserve">Marketing System of </w:t>
      </w:r>
      <w:proofErr w:type="spellStart"/>
      <w:r>
        <w:t>Boro</w:t>
      </w:r>
      <w:proofErr w:type="spellEnd"/>
      <w:r>
        <w:t xml:space="preserve"> Paddy/Rice in Selected Areas of </w:t>
      </w:r>
      <w:proofErr w:type="spellStart"/>
      <w:r>
        <w:t>Mymensingh</w:t>
      </w:r>
      <w:proofErr w:type="spellEnd"/>
      <w:r>
        <w:t xml:space="preserve"> District</w:t>
      </w:r>
    </w:p>
    <w:p w:rsidR="00751935" w:rsidRDefault="00A027A2" w:rsidP="0052208B">
      <w:pPr>
        <w:spacing w:before="0" w:beforeAutospacing="0"/>
        <w:ind w:left="450" w:hanging="450"/>
      </w:pPr>
      <w:r w:rsidRPr="009F01B6">
        <w:rPr>
          <w:szCs w:val="21"/>
        </w:rPr>
        <w:t xml:space="preserve">9. </w:t>
      </w:r>
      <w:r w:rsidR="00751935">
        <w:rPr>
          <w:szCs w:val="21"/>
        </w:rPr>
        <w:t xml:space="preserve"> </w:t>
      </w:r>
      <w:r w:rsidRPr="009F01B6">
        <w:rPr>
          <w:szCs w:val="21"/>
        </w:rPr>
        <w:t>Job Experiences:</w:t>
      </w:r>
      <w:r w:rsidR="00594FDB">
        <w:t xml:space="preserve"> Working as </w:t>
      </w:r>
      <w:r w:rsidR="00415962">
        <w:t>Chief</w:t>
      </w:r>
      <w:r w:rsidR="00594FDB">
        <w:t xml:space="preserve"> Scientific Officer, A</w:t>
      </w:r>
      <w:r w:rsidR="00751935">
        <w:t>gricultural Economics Division,</w:t>
      </w:r>
    </w:p>
    <w:p w:rsidR="00594FDB" w:rsidRDefault="00751935" w:rsidP="0052208B">
      <w:pPr>
        <w:spacing w:before="0" w:beforeAutospacing="0"/>
        <w:ind w:left="450" w:hanging="450"/>
      </w:pPr>
      <w:r>
        <w:t xml:space="preserve">     </w:t>
      </w:r>
      <w:r w:rsidR="00594FDB">
        <w:t>BRRI, GAzipur-1701</w:t>
      </w:r>
    </w:p>
    <w:p w:rsidR="00594FDB" w:rsidRDefault="00594FDB" w:rsidP="0052208B">
      <w:pPr>
        <w:spacing w:before="0" w:beforeAutospacing="0"/>
        <w:rPr>
          <w:szCs w:val="21"/>
        </w:rPr>
      </w:pPr>
      <w:r w:rsidRPr="009F01B6">
        <w:rPr>
          <w:szCs w:val="21"/>
        </w:rPr>
        <w:t>10. Special Course(s) or Training(s) Attended:</w:t>
      </w:r>
    </w:p>
    <w:p w:rsidR="00594FDB" w:rsidRPr="00C67C09" w:rsidRDefault="00594FDB" w:rsidP="0052208B">
      <w:pPr>
        <w:spacing w:before="0" w:beforeAutospacing="0"/>
        <w:rPr>
          <w:szCs w:val="22"/>
          <w:lang w:eastAsia="ja-JP"/>
        </w:rPr>
      </w:pPr>
      <w:r w:rsidRPr="009A6CC2">
        <w:rPr>
          <w:sz w:val="22"/>
          <w:szCs w:val="22"/>
        </w:rPr>
        <w:t>(a) In Country</w:t>
      </w:r>
      <w:r>
        <w:rPr>
          <w:sz w:val="22"/>
          <w:szCs w:val="22"/>
        </w:rPr>
        <w:t>:</w:t>
      </w:r>
      <w:r w:rsidRPr="009A6CC2">
        <w:rPr>
          <w:szCs w:val="22"/>
          <w:lang w:eastAsia="ja-JP"/>
        </w:rPr>
        <w:t xml:space="preserve"> </w:t>
      </w:r>
    </w:p>
    <w:tbl>
      <w:tblPr>
        <w:tblStyle w:val="TableGrid"/>
        <w:tblW w:w="9884" w:type="dxa"/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1620"/>
        <w:gridCol w:w="720"/>
        <w:gridCol w:w="3656"/>
      </w:tblGrid>
      <w:tr w:rsidR="00594FDB" w:rsidRPr="00C67C09" w:rsidTr="00463724">
        <w:tc>
          <w:tcPr>
            <w:tcW w:w="3168" w:type="dxa"/>
            <w:vMerge w:val="restart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Organization</w:t>
            </w:r>
          </w:p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Year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Duration</w:t>
            </w:r>
          </w:p>
        </w:tc>
        <w:tc>
          <w:tcPr>
            <w:tcW w:w="4376" w:type="dxa"/>
            <w:gridSpan w:val="2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Name of program</w:t>
            </w:r>
          </w:p>
        </w:tc>
      </w:tr>
      <w:tr w:rsidR="00594FDB" w:rsidRPr="00C67C09" w:rsidTr="00463724">
        <w:tc>
          <w:tcPr>
            <w:tcW w:w="3168" w:type="dxa"/>
            <w:vMerge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Months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Days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1995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03 Dec/94-</w:t>
            </w:r>
          </w:p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31 January/95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60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Rice Production, Applied Research, Communication and Administration.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2. Graduate Training Institute, BAU, </w:t>
            </w:r>
            <w:proofErr w:type="spellStart"/>
            <w:r w:rsidRPr="00C67C09">
              <w:rPr>
                <w:sz w:val="22"/>
                <w:szCs w:val="22"/>
              </w:rPr>
              <w:t>Mymensingh</w:t>
            </w:r>
            <w:proofErr w:type="spellEnd"/>
            <w:r w:rsidRPr="00C67C09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1997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5-17 Nov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13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Statistical Methods for Socio-economic Research.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3.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1998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 April-</w:t>
            </w:r>
          </w:p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5 May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17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Hybrid Rice Training Course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4. Graduate Training Institute, BAU, </w:t>
            </w:r>
            <w:proofErr w:type="spellStart"/>
            <w:r w:rsidRPr="00C67C09">
              <w:rPr>
                <w:sz w:val="22"/>
                <w:szCs w:val="22"/>
              </w:rPr>
              <w:t>Mymensingh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2001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7-11 Jan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Spreadsheet Analysis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5. Bureau of Socioeconomic Research and Training (BSERT)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2002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21 Aug-5 Sept.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Computer Training Course on MS Excel and SPSS.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6.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2006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16-20 July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Research Methodology &amp; IT in Agro forestry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7.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2006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12-16 Nov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Hybrid Rice Development and Seed Production.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8.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2008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22-25 March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04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Research Methods and Data Analysis Using Computer packages.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9.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2008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14-19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06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1-Week Rice Production Training Course.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10.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23-26 February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04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Returns to Research Investment: Analysis through Economic Models.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lastRenderedPageBreak/>
              <w:t xml:space="preserve">11.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2009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14-18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Breeder Seed Production and Preservation of Rice.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12.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2009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22-23 Nov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02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Participatory Varietal Selection.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13.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06-10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Econometric Analysis through Different Computer Soft ware’s.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14.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11-22 May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12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Technology of Hybrid Rice Cultivation.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15.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18-20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03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Breeder Seed Production and Preservation of Rice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Dhaka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02-06 December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COSTAB/ Financial and Economic Analysis</w:t>
            </w:r>
          </w:p>
        </w:tc>
      </w:tr>
    </w:tbl>
    <w:p w:rsidR="00594FDB" w:rsidRDefault="00594FDB" w:rsidP="0052208B">
      <w:pPr>
        <w:spacing w:before="120" w:after="120"/>
        <w:rPr>
          <w:szCs w:val="22"/>
        </w:rPr>
      </w:pPr>
      <w:r w:rsidRPr="009A6CC2">
        <w:rPr>
          <w:szCs w:val="22"/>
        </w:rPr>
        <w:t xml:space="preserve">(b) Abroad: </w:t>
      </w:r>
    </w:p>
    <w:tbl>
      <w:tblPr>
        <w:tblStyle w:val="TableGrid"/>
        <w:tblW w:w="9812" w:type="dxa"/>
        <w:tblLook w:val="01E0" w:firstRow="1" w:lastRow="1" w:firstColumn="1" w:lastColumn="1" w:noHBand="0" w:noVBand="0"/>
      </w:tblPr>
      <w:tblGrid>
        <w:gridCol w:w="2202"/>
        <w:gridCol w:w="1747"/>
        <w:gridCol w:w="1587"/>
        <w:gridCol w:w="1370"/>
        <w:gridCol w:w="2906"/>
      </w:tblGrid>
      <w:tr w:rsidR="00594FDB" w:rsidTr="00463724">
        <w:trPr>
          <w:trHeight w:val="368"/>
        </w:trPr>
        <w:tc>
          <w:tcPr>
            <w:tcW w:w="2202" w:type="dxa"/>
            <w:vMerge w:val="restart"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1747" w:type="dxa"/>
            <w:vMerge w:val="restart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2957" w:type="dxa"/>
            <w:gridSpan w:val="2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</w:t>
            </w:r>
          </w:p>
        </w:tc>
        <w:tc>
          <w:tcPr>
            <w:tcW w:w="2906" w:type="dxa"/>
            <w:vMerge w:val="restart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program</w:t>
            </w:r>
          </w:p>
        </w:tc>
      </w:tr>
      <w:tr w:rsidR="00594FDB" w:rsidTr="00463724">
        <w:trPr>
          <w:trHeight w:val="260"/>
        </w:trPr>
        <w:tc>
          <w:tcPr>
            <w:tcW w:w="2202" w:type="dxa"/>
            <w:vMerge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Months</w:t>
            </w:r>
          </w:p>
        </w:tc>
        <w:tc>
          <w:tcPr>
            <w:tcW w:w="1370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</w:t>
            </w:r>
          </w:p>
        </w:tc>
        <w:tc>
          <w:tcPr>
            <w:tcW w:w="2906" w:type="dxa"/>
            <w:vMerge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94FDB" w:rsidTr="00463724">
        <w:trPr>
          <w:trHeight w:val="710"/>
        </w:trPr>
        <w:tc>
          <w:tcPr>
            <w:tcW w:w="2202" w:type="dxa"/>
          </w:tcPr>
          <w:p w:rsidR="00594FDB" w:rsidRPr="00674144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4144">
              <w:rPr>
                <w:sz w:val="22"/>
                <w:szCs w:val="22"/>
              </w:rPr>
              <w:t>Philippine</w:t>
            </w:r>
          </w:p>
        </w:tc>
        <w:tc>
          <w:tcPr>
            <w:tcW w:w="174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8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09-27 August</w:t>
            </w:r>
          </w:p>
        </w:tc>
        <w:tc>
          <w:tcPr>
            <w:tcW w:w="1370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06" w:type="dxa"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Workshop on Impact Assessment of Agricultural R &amp;D</w:t>
            </w:r>
          </w:p>
        </w:tc>
      </w:tr>
      <w:tr w:rsidR="00594FDB" w:rsidTr="00463724">
        <w:trPr>
          <w:trHeight w:val="755"/>
        </w:trPr>
        <w:tc>
          <w:tcPr>
            <w:tcW w:w="2202" w:type="dxa"/>
          </w:tcPr>
          <w:p w:rsidR="00594FDB" w:rsidRPr="00674144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4144">
              <w:rPr>
                <w:sz w:val="22"/>
                <w:szCs w:val="22"/>
              </w:rPr>
              <w:t>Japan</w:t>
            </w:r>
          </w:p>
        </w:tc>
        <w:tc>
          <w:tcPr>
            <w:tcW w:w="174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2011-12</w:t>
            </w:r>
          </w:p>
        </w:tc>
        <w:tc>
          <w:tcPr>
            <w:tcW w:w="158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october-28 September</w:t>
            </w:r>
          </w:p>
        </w:tc>
        <w:tc>
          <w:tcPr>
            <w:tcW w:w="1370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906" w:type="dxa"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and Demand Model for Rice in Bangladesh under Climate Change Situation</w:t>
            </w:r>
          </w:p>
        </w:tc>
      </w:tr>
    </w:tbl>
    <w:p w:rsidR="00594FDB" w:rsidRDefault="00594FDB" w:rsidP="0052208B"/>
    <w:p w:rsidR="00594FDB" w:rsidRDefault="00594FDB" w:rsidP="0052208B"/>
    <w:p w:rsidR="00594FDB" w:rsidRDefault="00594FDB" w:rsidP="0052208B"/>
    <w:p w:rsidR="0052208B" w:rsidRDefault="0052208B" w:rsidP="0052208B"/>
    <w:p w:rsidR="0052208B" w:rsidRDefault="0052208B" w:rsidP="0052208B"/>
    <w:p w:rsidR="00594FDB" w:rsidRDefault="00594FDB" w:rsidP="0052208B"/>
    <w:p w:rsidR="00A027A2" w:rsidRPr="00594FDB" w:rsidRDefault="00594FDB" w:rsidP="0052208B">
      <w:r w:rsidRPr="00594FDB">
        <w:lastRenderedPageBreak/>
        <w:t xml:space="preserve">11. </w:t>
      </w:r>
      <w:r w:rsidRPr="0052208B">
        <w:rPr>
          <w:b/>
          <w:sz w:val="28"/>
          <w:szCs w:val="28"/>
        </w:rPr>
        <w:t>List of Research Publications:</w:t>
      </w:r>
    </w:p>
    <w:p w:rsidR="00751935" w:rsidRPr="00A03E92" w:rsidRDefault="00751935" w:rsidP="00751935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03E92">
        <w:rPr>
          <w:b/>
          <w:sz w:val="28"/>
          <w:szCs w:val="28"/>
        </w:rPr>
        <w:t>Full paper as Principal author</w:t>
      </w:r>
    </w:p>
    <w:p w:rsidR="00751935" w:rsidRDefault="00751935" w:rsidP="00751935">
      <w:pPr>
        <w:pStyle w:val="Default"/>
        <w:spacing w:line="360" w:lineRule="auto"/>
        <w:ind w:left="720"/>
        <w:jc w:val="both"/>
        <w:rPr>
          <w:b/>
        </w:rPr>
      </w:pPr>
    </w:p>
    <w:p w:rsidR="00751935" w:rsidRPr="00ED0B31" w:rsidRDefault="00751935" w:rsidP="0075193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u w:val="single"/>
        </w:rPr>
      </w:pPr>
      <w:proofErr w:type="spellStart"/>
      <w:r w:rsidRPr="00ED0B31">
        <w:rPr>
          <w:b/>
          <w:color w:val="auto"/>
        </w:rPr>
        <w:t>Siddique</w:t>
      </w:r>
      <w:proofErr w:type="spellEnd"/>
      <w:r w:rsidRPr="00ED0B31">
        <w:rPr>
          <w:b/>
          <w:color w:val="auto"/>
        </w:rPr>
        <w:t>, M. A. B</w:t>
      </w:r>
      <w:r w:rsidRPr="00ED0B31">
        <w:rPr>
          <w:color w:val="auto"/>
        </w:rPr>
        <w:t>.</w:t>
      </w:r>
      <w:proofErr w:type="gramStart"/>
      <w:r w:rsidRPr="00ED0B31">
        <w:rPr>
          <w:color w:val="auto"/>
        </w:rPr>
        <w:t>,  J</w:t>
      </w:r>
      <w:proofErr w:type="gramEnd"/>
      <w:r w:rsidRPr="00ED0B31">
        <w:rPr>
          <w:color w:val="auto"/>
        </w:rPr>
        <w:t xml:space="preserve">. </w:t>
      </w:r>
      <w:proofErr w:type="spellStart"/>
      <w:r w:rsidRPr="00ED0B31">
        <w:rPr>
          <w:color w:val="auto"/>
        </w:rPr>
        <w:t>Furuya</w:t>
      </w:r>
      <w:proofErr w:type="spellEnd"/>
      <w:r w:rsidRPr="00ED0B31">
        <w:rPr>
          <w:color w:val="auto"/>
        </w:rPr>
        <w:t xml:space="preserve">,, S. Kobayashi and M. A. Salam (2014). </w:t>
      </w:r>
      <w:r w:rsidRPr="00ED0B31">
        <w:rPr>
          <w:b/>
          <w:bCs/>
          <w:color w:val="auto"/>
        </w:rPr>
        <w:t xml:space="preserve">A Simulation Study on Impact of Climate Factors on Production and Requirements of Rice in Bangladesh. </w:t>
      </w:r>
      <w:r w:rsidRPr="00ED0B31">
        <w:rPr>
          <w:color w:val="auto"/>
        </w:rPr>
        <w:t xml:space="preserve">Research on Crop </w:t>
      </w:r>
      <w:proofErr w:type="spellStart"/>
      <w:r w:rsidRPr="00ED0B31">
        <w:rPr>
          <w:color w:val="auto"/>
        </w:rPr>
        <w:t>Ecophysiology</w:t>
      </w:r>
      <w:proofErr w:type="spellEnd"/>
      <w:r w:rsidRPr="00ED0B31">
        <w:rPr>
          <w:color w:val="auto"/>
        </w:rPr>
        <w:t xml:space="preserve"> Vol. 9/1, Issue 1 (2014), Pages: 55 – 69,   </w:t>
      </w:r>
      <w:r w:rsidRPr="00ED0B31">
        <w:rPr>
          <w:color w:val="auto"/>
          <w:u w:val="single"/>
        </w:rPr>
        <w:t>http://journal.khuisf.ac.ir/roce/find.php?item=1.41.13.en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  <w:bCs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 xml:space="preserve">M. A. B., </w:t>
      </w:r>
      <w:r w:rsidRPr="00ED0B31">
        <w:rPr>
          <w:rFonts w:eastAsia="Arial Unicode MS"/>
          <w:bCs/>
        </w:rPr>
        <w:t xml:space="preserve">M. M. </w:t>
      </w:r>
      <w:proofErr w:type="spellStart"/>
      <w:r w:rsidRPr="00ED0B31">
        <w:rPr>
          <w:rFonts w:eastAsia="Arial Unicode MS"/>
          <w:bCs/>
        </w:rPr>
        <w:t>Rahman</w:t>
      </w:r>
      <w:proofErr w:type="spellEnd"/>
      <w:r w:rsidRPr="00ED0B31">
        <w:rPr>
          <w:rFonts w:eastAsia="Arial Unicode MS"/>
          <w:bCs/>
        </w:rPr>
        <w:t xml:space="preserve"> and M. A. Salam (2008).</w:t>
      </w:r>
      <w:r w:rsidRPr="00ED0B31">
        <w:rPr>
          <w:rFonts w:eastAsia="Arial Unicode MS"/>
          <w:b/>
          <w:bCs/>
        </w:rPr>
        <w:t xml:space="preserve"> A study on producer’s share on consumer’s price in some selected areas of Bangladesh</w:t>
      </w:r>
      <w:r w:rsidRPr="00ED0B31">
        <w:rPr>
          <w:rFonts w:eastAsia="Arial Unicode MS"/>
          <w:bCs/>
        </w:rPr>
        <w:t>- Bangladesh Rice Journal 14 (1&amp; 2).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 xml:space="preserve">M. A. B., </w:t>
      </w:r>
      <w:r w:rsidRPr="00ED0B31">
        <w:rPr>
          <w:rFonts w:eastAsia="Arial Unicode MS"/>
          <w:bCs/>
        </w:rPr>
        <w:t>M.</w:t>
      </w:r>
      <w:r w:rsidRPr="00ED0B31">
        <w:rPr>
          <w:rFonts w:eastAsia="Arial Unicode MS"/>
          <w:b/>
          <w:bCs/>
        </w:rPr>
        <w:t xml:space="preserve"> </w:t>
      </w:r>
      <w:r w:rsidRPr="00ED0B31">
        <w:rPr>
          <w:rFonts w:eastAsia="Arial Unicode MS"/>
          <w:bCs/>
        </w:rPr>
        <w:t xml:space="preserve">M. </w:t>
      </w:r>
      <w:proofErr w:type="spellStart"/>
      <w:r w:rsidRPr="00ED0B31">
        <w:rPr>
          <w:rFonts w:eastAsia="Arial Unicode MS"/>
          <w:bCs/>
        </w:rPr>
        <w:t>Rahman</w:t>
      </w:r>
      <w:proofErr w:type="spellEnd"/>
      <w:r w:rsidRPr="00ED0B31">
        <w:rPr>
          <w:rFonts w:eastAsia="Arial Unicode MS"/>
          <w:bCs/>
        </w:rPr>
        <w:t xml:space="preserve"> and M. S. Islam (2008)</w:t>
      </w:r>
      <w:r w:rsidRPr="00ED0B31">
        <w:rPr>
          <w:rFonts w:eastAsia="Arial Unicode MS"/>
          <w:b/>
          <w:bCs/>
        </w:rPr>
        <w:t>.</w:t>
      </w:r>
      <w:r w:rsidRPr="00ED0B31">
        <w:rPr>
          <w:rFonts w:eastAsia="Arial Unicode MS"/>
          <w:bCs/>
        </w:rPr>
        <w:t xml:space="preserve"> </w:t>
      </w:r>
      <w:r w:rsidRPr="00ED0B31">
        <w:rPr>
          <w:rFonts w:eastAsia="Arial Unicode MS"/>
          <w:b/>
          <w:bCs/>
        </w:rPr>
        <w:t xml:space="preserve">Estimation of marketable and marketed surplus of rice in some selected areas of </w:t>
      </w:r>
      <w:proofErr w:type="spellStart"/>
      <w:r w:rsidRPr="00ED0B31">
        <w:rPr>
          <w:rFonts w:eastAsia="Arial Unicode MS"/>
          <w:b/>
          <w:bCs/>
        </w:rPr>
        <w:t>bangladesh</w:t>
      </w:r>
      <w:proofErr w:type="spellEnd"/>
      <w:r w:rsidRPr="00ED0B31">
        <w:rPr>
          <w:rFonts w:eastAsia="Arial Unicode MS"/>
          <w:bCs/>
        </w:rPr>
        <w:t>- Bangladesh Rice Journal, 14 (1&amp; 2).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M. A. B.,</w:t>
      </w:r>
      <w:r w:rsidRPr="00ED0B31">
        <w:rPr>
          <w:rFonts w:eastAsia="Arial Unicode MS"/>
          <w:bCs/>
        </w:rPr>
        <w:t xml:space="preserve"> S. K. </w:t>
      </w:r>
      <w:proofErr w:type="spellStart"/>
      <w:r w:rsidRPr="00ED0B31">
        <w:rPr>
          <w:rFonts w:eastAsia="Arial Unicode MS"/>
          <w:bCs/>
        </w:rPr>
        <w:t>Raha</w:t>
      </w:r>
      <w:proofErr w:type="spellEnd"/>
      <w:r w:rsidRPr="00ED0B31">
        <w:rPr>
          <w:rFonts w:eastAsia="Arial Unicode MS"/>
          <w:bCs/>
        </w:rPr>
        <w:t xml:space="preserve"> and M. S. </w:t>
      </w:r>
      <w:proofErr w:type="spellStart"/>
      <w:r w:rsidRPr="00ED0B31">
        <w:rPr>
          <w:rFonts w:eastAsia="Arial Unicode MS"/>
          <w:bCs/>
        </w:rPr>
        <w:t>Alam</w:t>
      </w:r>
      <w:proofErr w:type="spellEnd"/>
      <w:r w:rsidRPr="00ED0B31">
        <w:rPr>
          <w:rFonts w:eastAsia="Arial Unicode MS"/>
          <w:bCs/>
        </w:rPr>
        <w:t xml:space="preserve"> (2008). </w:t>
      </w:r>
      <w:r w:rsidRPr="00ED0B31">
        <w:rPr>
          <w:rFonts w:eastAsia="Arial Unicode MS"/>
          <w:b/>
          <w:bCs/>
        </w:rPr>
        <w:t xml:space="preserve">Market Integration: An </w:t>
      </w:r>
      <w:proofErr w:type="spellStart"/>
      <w:r w:rsidRPr="00ED0B31">
        <w:rPr>
          <w:rFonts w:eastAsia="Arial Unicode MS"/>
          <w:b/>
          <w:bCs/>
        </w:rPr>
        <w:t>Aapplication</w:t>
      </w:r>
      <w:proofErr w:type="spellEnd"/>
      <w:r w:rsidRPr="00ED0B31">
        <w:rPr>
          <w:rFonts w:eastAsia="Arial Unicode MS"/>
          <w:b/>
          <w:bCs/>
        </w:rPr>
        <w:t xml:space="preserve"> of Co-integration and Error Correction Model to Rice Markets in</w:t>
      </w:r>
      <w:r w:rsidRPr="00ED0B31">
        <w:rPr>
          <w:rFonts w:eastAsia="Arial Unicode MS"/>
        </w:rPr>
        <w:t xml:space="preserve"> </w:t>
      </w:r>
      <w:r w:rsidRPr="00ED0B31">
        <w:rPr>
          <w:rFonts w:eastAsia="Arial Unicode MS"/>
          <w:b/>
        </w:rPr>
        <w:t xml:space="preserve">Bangladesh. </w:t>
      </w:r>
      <w:r w:rsidRPr="00ED0B31">
        <w:rPr>
          <w:rFonts w:eastAsia="Arial Unicode MS"/>
        </w:rPr>
        <w:t xml:space="preserve">The Agriculturist, 6(1 &amp; 2).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 xml:space="preserve">M. A. B., </w:t>
      </w:r>
      <w:r w:rsidRPr="00ED0B31">
        <w:rPr>
          <w:rFonts w:eastAsia="Arial Unicode MS"/>
          <w:bCs/>
        </w:rPr>
        <w:t xml:space="preserve">M. M. </w:t>
      </w:r>
      <w:proofErr w:type="spellStart"/>
      <w:r w:rsidRPr="00ED0B31">
        <w:rPr>
          <w:rFonts w:eastAsia="Arial Unicode MS"/>
          <w:bCs/>
        </w:rPr>
        <w:t>Rahman</w:t>
      </w:r>
      <w:proofErr w:type="spellEnd"/>
      <w:r w:rsidRPr="00ED0B31">
        <w:rPr>
          <w:rFonts w:eastAsia="Arial Unicode MS"/>
          <w:bCs/>
        </w:rPr>
        <w:t xml:space="preserve">, </w:t>
      </w:r>
      <w:proofErr w:type="spellStart"/>
      <w:r w:rsidRPr="00ED0B31">
        <w:rPr>
          <w:rFonts w:eastAsia="Arial Unicode MS"/>
          <w:bCs/>
        </w:rPr>
        <w:t>Kabita</w:t>
      </w:r>
      <w:proofErr w:type="spellEnd"/>
      <w:r w:rsidRPr="00ED0B31">
        <w:rPr>
          <w:rFonts w:eastAsia="Arial Unicode MS"/>
          <w:bCs/>
        </w:rPr>
        <w:t xml:space="preserve">, M. S. Islam and M. I. </w:t>
      </w:r>
      <w:proofErr w:type="spellStart"/>
      <w:r w:rsidRPr="00ED0B31">
        <w:rPr>
          <w:rFonts w:eastAsia="Arial Unicode MS"/>
          <w:bCs/>
        </w:rPr>
        <w:t>Hossain</w:t>
      </w:r>
      <w:proofErr w:type="spellEnd"/>
      <w:r w:rsidRPr="00ED0B31">
        <w:rPr>
          <w:rFonts w:eastAsia="Arial Unicode MS"/>
          <w:bCs/>
        </w:rPr>
        <w:t xml:space="preserve"> (2008)</w:t>
      </w:r>
      <w:r w:rsidRPr="00ED0B31">
        <w:rPr>
          <w:rFonts w:eastAsia="Arial Unicode MS"/>
          <w:b/>
          <w:bCs/>
        </w:rPr>
        <w:t xml:space="preserve">. Costs, margins and price spread of rice marketing channel in some selected areas of Bangladesh. </w:t>
      </w:r>
      <w:r w:rsidRPr="00ED0B31">
        <w:rPr>
          <w:rFonts w:eastAsia="Arial Unicode MS"/>
          <w:bCs/>
        </w:rPr>
        <w:t xml:space="preserve">International Journal of Bio Research </w:t>
      </w:r>
      <w:r w:rsidRPr="00ED0B31">
        <w:rPr>
          <w:rFonts w:eastAsia="Arial Unicode MS"/>
        </w:rPr>
        <w:t xml:space="preserve">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5(6). 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  <w:b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M. A. B.,</w:t>
      </w:r>
      <w:r w:rsidRPr="00ED0B31">
        <w:rPr>
          <w:rFonts w:eastAsia="Arial Unicode MS"/>
          <w:bCs/>
        </w:rPr>
        <w:t xml:space="preserve"> S. K. </w:t>
      </w:r>
      <w:proofErr w:type="spellStart"/>
      <w:r w:rsidRPr="00ED0B31">
        <w:rPr>
          <w:rFonts w:eastAsia="Arial Unicode MS"/>
          <w:bCs/>
        </w:rPr>
        <w:t>Raha</w:t>
      </w:r>
      <w:proofErr w:type="spellEnd"/>
      <w:r w:rsidRPr="00ED0B31">
        <w:rPr>
          <w:rFonts w:eastAsia="Arial Unicode MS"/>
          <w:bCs/>
        </w:rPr>
        <w:t xml:space="preserve"> and M. R. </w:t>
      </w:r>
      <w:proofErr w:type="spellStart"/>
      <w:r w:rsidRPr="00ED0B31">
        <w:rPr>
          <w:rFonts w:eastAsia="Arial Unicode MS"/>
          <w:bCs/>
        </w:rPr>
        <w:t>Mandal</w:t>
      </w:r>
      <w:proofErr w:type="spellEnd"/>
      <w:r w:rsidRPr="00ED0B31">
        <w:rPr>
          <w:rFonts w:eastAsia="Arial Unicode MS"/>
          <w:bCs/>
        </w:rPr>
        <w:t xml:space="preserve"> (2008). </w:t>
      </w:r>
      <w:r w:rsidRPr="00ED0B31">
        <w:rPr>
          <w:rFonts w:eastAsia="Arial Unicode MS"/>
          <w:b/>
          <w:bCs/>
        </w:rPr>
        <w:t xml:space="preserve">Performance and potential of rice processing industry in some selected areas of Bangladesh. </w:t>
      </w:r>
      <w:r w:rsidRPr="00ED0B31">
        <w:rPr>
          <w:rFonts w:eastAsia="Arial Unicode MS"/>
          <w:bCs/>
        </w:rPr>
        <w:t>Bangladesh rice journal, 13(1).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  <w:bCs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M. A. B.,</w:t>
      </w:r>
      <w:r w:rsidRPr="00ED0B31">
        <w:rPr>
          <w:rFonts w:eastAsia="Arial Unicode MS"/>
          <w:bCs/>
        </w:rPr>
        <w:t xml:space="preserve"> M. Ibrahim and M. H. R. </w:t>
      </w:r>
      <w:proofErr w:type="spellStart"/>
      <w:r w:rsidRPr="00ED0B31">
        <w:rPr>
          <w:rFonts w:eastAsia="Arial Unicode MS"/>
          <w:bCs/>
        </w:rPr>
        <w:t>Mukul</w:t>
      </w:r>
      <w:proofErr w:type="spellEnd"/>
      <w:r w:rsidRPr="00ED0B31">
        <w:rPr>
          <w:rFonts w:eastAsia="Arial Unicode MS"/>
          <w:bCs/>
        </w:rPr>
        <w:t xml:space="preserve"> (2008). </w:t>
      </w:r>
      <w:r w:rsidRPr="00ED0B31">
        <w:rPr>
          <w:rFonts w:eastAsia="Arial Unicode MS"/>
          <w:b/>
        </w:rPr>
        <w:t xml:space="preserve">Farm-retail price spread of rice </w:t>
      </w:r>
      <w:r w:rsidRPr="00ED0B31">
        <w:rPr>
          <w:rFonts w:eastAsia="Arial Unicode MS"/>
          <w:b/>
          <w:bCs/>
        </w:rPr>
        <w:t xml:space="preserve">in some selected areas of Bangladesh. </w:t>
      </w:r>
      <w:r w:rsidRPr="00ED0B31">
        <w:rPr>
          <w:rFonts w:eastAsia="Arial Unicode MS"/>
          <w:bCs/>
        </w:rPr>
        <w:t>Bangladesh rice journal, 13(1).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M. A. B.,</w:t>
      </w:r>
      <w:r w:rsidRPr="00ED0B31">
        <w:rPr>
          <w:rFonts w:eastAsia="Arial Unicode MS"/>
          <w:bCs/>
        </w:rPr>
        <w:t xml:space="preserve"> M. </w:t>
      </w:r>
      <w:proofErr w:type="spellStart"/>
      <w:r w:rsidRPr="00ED0B31">
        <w:rPr>
          <w:rFonts w:eastAsia="Arial Unicode MS"/>
          <w:bCs/>
        </w:rPr>
        <w:t>Kamruzzaman</w:t>
      </w:r>
      <w:proofErr w:type="spellEnd"/>
      <w:r w:rsidRPr="00ED0B31">
        <w:rPr>
          <w:rFonts w:eastAsia="Arial Unicode MS"/>
          <w:bCs/>
        </w:rPr>
        <w:t>, M. S. Islam and M. A. Salam (</w:t>
      </w:r>
      <w:r w:rsidRPr="00ED0B31">
        <w:rPr>
          <w:rFonts w:eastAsia="Arial Unicode MS"/>
        </w:rPr>
        <w:t>2008)</w:t>
      </w:r>
      <w:r w:rsidRPr="00ED0B31">
        <w:rPr>
          <w:rFonts w:eastAsia="Arial Unicode MS"/>
          <w:bCs/>
        </w:rPr>
        <w:t xml:space="preserve">. </w:t>
      </w:r>
      <w:r w:rsidRPr="00ED0B31">
        <w:rPr>
          <w:rFonts w:eastAsia="Arial Unicode MS"/>
          <w:b/>
        </w:rPr>
        <w:t xml:space="preserve">Conduct and performance of rice marketing system </w:t>
      </w:r>
      <w:r w:rsidRPr="00ED0B31">
        <w:rPr>
          <w:rFonts w:eastAsia="Arial Unicode MS"/>
          <w:b/>
          <w:bCs/>
        </w:rPr>
        <w:t>in some selected areas of Bangladesh.</w:t>
      </w:r>
      <w:r w:rsidRPr="00ED0B31">
        <w:rPr>
          <w:rFonts w:eastAsia="Arial Unicode MS"/>
          <w:bCs/>
        </w:rPr>
        <w:t xml:space="preserve"> International Journal of Bio Research </w:t>
      </w:r>
      <w:r w:rsidRPr="00ED0B31">
        <w:rPr>
          <w:rFonts w:eastAsia="Arial Unicode MS"/>
        </w:rPr>
        <w:t xml:space="preserve">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4(6).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 xml:space="preserve">M. A. B., </w:t>
      </w:r>
      <w:r w:rsidRPr="00ED0B31">
        <w:rPr>
          <w:rFonts w:eastAsia="Arial Unicode MS"/>
          <w:bCs/>
        </w:rPr>
        <w:t xml:space="preserve">M. S. </w:t>
      </w:r>
      <w:proofErr w:type="spellStart"/>
      <w:r w:rsidRPr="00ED0B31">
        <w:rPr>
          <w:rFonts w:eastAsia="Arial Unicode MS"/>
          <w:bCs/>
        </w:rPr>
        <w:t>Kabir</w:t>
      </w:r>
      <w:proofErr w:type="spellEnd"/>
      <w:r w:rsidRPr="00ED0B31">
        <w:rPr>
          <w:rFonts w:eastAsia="Arial Unicode MS"/>
          <w:bCs/>
        </w:rPr>
        <w:t>, M. S. Islam and M. A. Salam (</w:t>
      </w:r>
      <w:r w:rsidRPr="00ED0B31">
        <w:rPr>
          <w:rFonts w:eastAsia="Arial Unicode MS"/>
        </w:rPr>
        <w:t xml:space="preserve">2008).  </w:t>
      </w:r>
      <w:r w:rsidRPr="00ED0B31">
        <w:rPr>
          <w:rFonts w:eastAsia="Arial Unicode MS"/>
          <w:b/>
          <w:bCs/>
        </w:rPr>
        <w:t>Efficiency of</w:t>
      </w:r>
      <w:r w:rsidRPr="00ED0B31">
        <w:rPr>
          <w:rFonts w:eastAsia="Arial Unicode MS"/>
          <w:b/>
          <w:bCs/>
          <w:i/>
        </w:rPr>
        <w:t xml:space="preserve"> </w:t>
      </w:r>
      <w:proofErr w:type="spellStart"/>
      <w:r w:rsidRPr="00ED0B31">
        <w:rPr>
          <w:rFonts w:eastAsia="Arial Unicode MS"/>
          <w:b/>
          <w:bCs/>
          <w:i/>
        </w:rPr>
        <w:t>Aman</w:t>
      </w:r>
      <w:proofErr w:type="spellEnd"/>
      <w:r w:rsidRPr="00ED0B31">
        <w:rPr>
          <w:rFonts w:eastAsia="Arial Unicode MS"/>
          <w:b/>
          <w:bCs/>
        </w:rPr>
        <w:t xml:space="preserve"> rice marketing system in some selected areas of Bangladesh.</w:t>
      </w:r>
      <w:r w:rsidRPr="00ED0B31">
        <w:rPr>
          <w:rFonts w:eastAsia="Arial Unicode MS"/>
          <w:bCs/>
        </w:rPr>
        <w:t xml:space="preserve"> International Journal of Bio Research </w:t>
      </w:r>
      <w:r w:rsidRPr="00ED0B31">
        <w:rPr>
          <w:rFonts w:eastAsia="Arial Unicode MS"/>
        </w:rPr>
        <w:t xml:space="preserve">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4(5).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lastRenderedPageBreak/>
        <w:t>Siddique</w:t>
      </w:r>
      <w:proofErr w:type="spellEnd"/>
      <w:r w:rsidRPr="00ED0B31">
        <w:rPr>
          <w:rFonts w:eastAsia="Arial Unicode MS"/>
          <w:b/>
          <w:bCs/>
        </w:rPr>
        <w:t xml:space="preserve">, M. A. B. </w:t>
      </w:r>
      <w:r w:rsidRPr="00ED0B31">
        <w:rPr>
          <w:rFonts w:eastAsia="Arial Unicode MS"/>
          <w:bCs/>
        </w:rPr>
        <w:t xml:space="preserve">M. S. </w:t>
      </w:r>
      <w:proofErr w:type="spellStart"/>
      <w:r w:rsidRPr="00ED0B31">
        <w:rPr>
          <w:rFonts w:eastAsia="Arial Unicode MS"/>
          <w:bCs/>
        </w:rPr>
        <w:t>Kabir</w:t>
      </w:r>
      <w:proofErr w:type="spellEnd"/>
      <w:r w:rsidRPr="00ED0B31">
        <w:rPr>
          <w:rFonts w:eastAsia="Arial Unicode MS"/>
          <w:bCs/>
        </w:rPr>
        <w:t xml:space="preserve">, M. S. Islam and F. </w:t>
      </w:r>
      <w:proofErr w:type="spellStart"/>
      <w:r w:rsidRPr="00ED0B31">
        <w:rPr>
          <w:rFonts w:eastAsia="Arial Unicode MS"/>
          <w:bCs/>
        </w:rPr>
        <w:t>Yeasmin</w:t>
      </w:r>
      <w:proofErr w:type="spellEnd"/>
      <w:r w:rsidRPr="00ED0B31">
        <w:rPr>
          <w:rFonts w:eastAsia="Arial Unicode MS"/>
          <w:bCs/>
        </w:rPr>
        <w:t xml:space="preserve"> (</w:t>
      </w:r>
      <w:r w:rsidRPr="00ED0B31">
        <w:rPr>
          <w:rFonts w:eastAsia="Arial Unicode MS"/>
        </w:rPr>
        <w:t>2008)</w:t>
      </w:r>
      <w:r w:rsidRPr="00ED0B31">
        <w:rPr>
          <w:rFonts w:eastAsia="Arial Unicode MS"/>
          <w:bCs/>
        </w:rPr>
        <w:t xml:space="preserve">. </w:t>
      </w:r>
      <w:r w:rsidRPr="00ED0B31">
        <w:rPr>
          <w:rFonts w:eastAsia="Arial Unicode MS"/>
          <w:b/>
          <w:bCs/>
        </w:rPr>
        <w:t>Structure and Performance of Rice mills in some selected areas of Bangladesh.</w:t>
      </w:r>
      <w:r w:rsidRPr="00ED0B31">
        <w:rPr>
          <w:rFonts w:eastAsia="Arial Unicode MS"/>
          <w:bCs/>
        </w:rPr>
        <w:t xml:space="preserve"> International Journal of Bio Research</w:t>
      </w:r>
      <w:r w:rsidRPr="00ED0B31">
        <w:rPr>
          <w:rFonts w:eastAsia="Arial Unicode MS"/>
        </w:rPr>
        <w:t xml:space="preserve">   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4(4).   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</w:rPr>
        <w:t xml:space="preserve">, </w:t>
      </w:r>
      <w:r w:rsidRPr="00ED0B31">
        <w:rPr>
          <w:rFonts w:eastAsia="Arial Unicode MS"/>
          <w:b/>
          <w:bCs/>
        </w:rPr>
        <w:t>M. A. B.,</w:t>
      </w:r>
      <w:r w:rsidRPr="00ED0B31">
        <w:rPr>
          <w:rFonts w:eastAsia="Arial Unicode MS"/>
        </w:rPr>
        <w:t xml:space="preserve"> B. A. A. </w:t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>,</w:t>
      </w:r>
      <w:r w:rsidRPr="00ED0B31">
        <w:rPr>
          <w:rFonts w:eastAsia="Arial Unicode MS"/>
          <w:b/>
          <w:bCs/>
        </w:rPr>
        <w:t xml:space="preserve"> </w:t>
      </w:r>
      <w:r w:rsidRPr="00ED0B31">
        <w:rPr>
          <w:rFonts w:eastAsia="Arial Unicode MS"/>
        </w:rPr>
        <w:t xml:space="preserve">M. M. R. </w:t>
      </w:r>
      <w:proofErr w:type="spellStart"/>
      <w:r w:rsidRPr="00ED0B31">
        <w:rPr>
          <w:rFonts w:eastAsia="Arial Unicode MS"/>
        </w:rPr>
        <w:t>Sarker</w:t>
      </w:r>
      <w:proofErr w:type="spellEnd"/>
      <w:r w:rsidRPr="00ED0B31">
        <w:rPr>
          <w:rFonts w:eastAsia="Arial Unicode MS"/>
        </w:rPr>
        <w:t xml:space="preserve"> and M. A. </w:t>
      </w:r>
      <w:proofErr w:type="spellStart"/>
      <w:r w:rsidRPr="00ED0B31">
        <w:rPr>
          <w:rFonts w:eastAsia="Arial Unicode MS"/>
        </w:rPr>
        <w:t>Muttaleb</w:t>
      </w:r>
      <w:proofErr w:type="spellEnd"/>
      <w:r w:rsidRPr="00ED0B31">
        <w:rPr>
          <w:rFonts w:eastAsia="Arial Unicode MS"/>
        </w:rPr>
        <w:t xml:space="preserve"> (2003). </w:t>
      </w:r>
      <w:r w:rsidRPr="00ED0B31">
        <w:rPr>
          <w:rFonts w:eastAsia="Arial Unicode MS"/>
          <w:b/>
        </w:rPr>
        <w:t xml:space="preserve">Marketing of </w:t>
      </w:r>
      <w:proofErr w:type="spellStart"/>
      <w:r w:rsidRPr="00ED0B31">
        <w:rPr>
          <w:rFonts w:eastAsia="Arial Unicode MS"/>
          <w:b/>
        </w:rPr>
        <w:t>Boro</w:t>
      </w:r>
      <w:proofErr w:type="spellEnd"/>
      <w:r w:rsidRPr="00ED0B31">
        <w:rPr>
          <w:rFonts w:eastAsia="Arial Unicode MS"/>
          <w:b/>
        </w:rPr>
        <w:t xml:space="preserve"> paddy by farmers in some selected areas of </w:t>
      </w:r>
      <w:proofErr w:type="spellStart"/>
      <w:r w:rsidRPr="00ED0B31">
        <w:rPr>
          <w:rFonts w:eastAsia="Arial Unicode MS"/>
          <w:b/>
        </w:rPr>
        <w:t>Mymensingh</w:t>
      </w:r>
      <w:proofErr w:type="spellEnd"/>
      <w:r w:rsidRPr="00ED0B31">
        <w:rPr>
          <w:rFonts w:eastAsia="Arial Unicode MS"/>
          <w:b/>
        </w:rPr>
        <w:t xml:space="preserve"> district. </w:t>
      </w:r>
      <w:r w:rsidRPr="00ED0B31">
        <w:rPr>
          <w:rFonts w:eastAsia="Arial Unicode MS"/>
        </w:rPr>
        <w:t>Bangladesh Journal of Agricultural Sciences.30 (1), Bangladesh.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 xml:space="preserve">, M. A. B. </w:t>
      </w:r>
      <w:r w:rsidRPr="00ED0B31">
        <w:rPr>
          <w:rFonts w:eastAsia="Arial Unicode MS"/>
        </w:rPr>
        <w:t xml:space="preserve">and S. K. </w:t>
      </w:r>
      <w:proofErr w:type="spellStart"/>
      <w:r w:rsidRPr="00ED0B31">
        <w:rPr>
          <w:rFonts w:eastAsia="Arial Unicode MS"/>
        </w:rPr>
        <w:t>Raha</w:t>
      </w:r>
      <w:proofErr w:type="spellEnd"/>
      <w:r w:rsidRPr="00ED0B31">
        <w:rPr>
          <w:rFonts w:eastAsia="Arial Unicode MS"/>
        </w:rPr>
        <w:t xml:space="preserve"> (2001).</w:t>
      </w:r>
      <w:r w:rsidRPr="00ED0B31">
        <w:rPr>
          <w:rFonts w:eastAsia="Arial Unicode MS"/>
          <w:b/>
        </w:rPr>
        <w:t xml:space="preserve"> Economic performance of </w:t>
      </w:r>
      <w:proofErr w:type="spellStart"/>
      <w:r w:rsidRPr="00ED0B31">
        <w:rPr>
          <w:rFonts w:eastAsia="Arial Unicode MS"/>
          <w:b/>
        </w:rPr>
        <w:t>Boro</w:t>
      </w:r>
      <w:proofErr w:type="spellEnd"/>
      <w:r w:rsidRPr="00ED0B31">
        <w:rPr>
          <w:rFonts w:eastAsia="Arial Unicode MS"/>
          <w:b/>
        </w:rPr>
        <w:t xml:space="preserve"> paddy marketing   channels in some selected areas of </w:t>
      </w:r>
      <w:proofErr w:type="spellStart"/>
      <w:r w:rsidRPr="00ED0B31">
        <w:rPr>
          <w:rFonts w:eastAsia="Arial Unicode MS"/>
          <w:b/>
        </w:rPr>
        <w:t>Mymensingh</w:t>
      </w:r>
      <w:proofErr w:type="spellEnd"/>
      <w:r w:rsidRPr="00ED0B31">
        <w:rPr>
          <w:rFonts w:eastAsia="Arial Unicode MS"/>
          <w:b/>
        </w:rPr>
        <w:t xml:space="preserve"> district.</w:t>
      </w:r>
      <w:r w:rsidRPr="00ED0B31">
        <w:rPr>
          <w:rFonts w:eastAsia="Arial Unicode MS"/>
        </w:rPr>
        <w:t xml:space="preserve"> The Journal of Rural Development, 31(2), Bangladesh.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 xml:space="preserve">M. A. B., </w:t>
      </w:r>
      <w:r w:rsidRPr="00ED0B31">
        <w:rPr>
          <w:rFonts w:eastAsia="Arial Unicode MS"/>
        </w:rPr>
        <w:t xml:space="preserve">B. A. A. </w:t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 xml:space="preserve">, and P. K </w:t>
      </w:r>
      <w:proofErr w:type="spellStart"/>
      <w:r w:rsidRPr="00ED0B31">
        <w:rPr>
          <w:rFonts w:eastAsia="Arial Unicode MS"/>
        </w:rPr>
        <w:t>Dey</w:t>
      </w:r>
      <w:proofErr w:type="spellEnd"/>
      <w:r w:rsidRPr="00ED0B31">
        <w:rPr>
          <w:rFonts w:eastAsia="Arial Unicode MS"/>
        </w:rPr>
        <w:t xml:space="preserve"> (1996).</w:t>
      </w:r>
      <w:r w:rsidRPr="00ED0B31">
        <w:rPr>
          <w:rFonts w:eastAsia="Arial Unicode MS"/>
          <w:b/>
        </w:rPr>
        <w:t xml:space="preserve"> Use of agricultural credit for rice cultivation in some selected areas of </w:t>
      </w:r>
      <w:proofErr w:type="spellStart"/>
      <w:r w:rsidRPr="00ED0B31">
        <w:rPr>
          <w:rFonts w:eastAsia="Arial Unicode MS"/>
          <w:b/>
        </w:rPr>
        <w:t>Gazipur</w:t>
      </w:r>
      <w:proofErr w:type="spellEnd"/>
      <w:r w:rsidRPr="00ED0B31">
        <w:rPr>
          <w:rFonts w:eastAsia="Arial Unicode MS"/>
          <w:b/>
        </w:rPr>
        <w:t xml:space="preserve"> district</w:t>
      </w:r>
      <w:r w:rsidRPr="00ED0B31">
        <w:rPr>
          <w:rFonts w:eastAsia="Arial Unicode MS"/>
        </w:rPr>
        <w:t>. Bangladesh Journal of Training and Development, 9(2), Bangladesh.</w:t>
      </w:r>
    </w:p>
    <w:p w:rsidR="00751935" w:rsidRPr="00ED0B31" w:rsidRDefault="00751935" w:rsidP="00751935">
      <w:pPr>
        <w:spacing w:before="120" w:after="120"/>
        <w:rPr>
          <w:rFonts w:eastAsia="Arial Unicode MS"/>
          <w:b/>
          <w:sz w:val="22"/>
          <w:szCs w:val="22"/>
        </w:rPr>
      </w:pPr>
      <w:r w:rsidRPr="00ED0B31">
        <w:rPr>
          <w:rFonts w:eastAsia="Arial Unicode MS"/>
          <w:b/>
          <w:sz w:val="28"/>
          <w:szCs w:val="28"/>
        </w:rPr>
        <w:t>B.  Full paper as Co-author</w:t>
      </w:r>
      <w:r w:rsidRPr="00ED0B31">
        <w:rPr>
          <w:rFonts w:eastAsia="Arial Unicode MS"/>
          <w:b/>
          <w:sz w:val="22"/>
          <w:szCs w:val="22"/>
        </w:rPr>
        <w:t>: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  <w:sz w:val="22"/>
          <w:szCs w:val="22"/>
        </w:rPr>
        <w:t>1.</w:t>
      </w:r>
      <w:r w:rsidRPr="00ED0B31">
        <w:rPr>
          <w:rFonts w:eastAsia="Arial Unicode MS"/>
          <w:sz w:val="22"/>
          <w:szCs w:val="22"/>
        </w:rPr>
        <w:tab/>
      </w:r>
      <w:proofErr w:type="spellStart"/>
      <w:r w:rsidRPr="00ED0B31">
        <w:rPr>
          <w:rFonts w:eastAsia="Arial Unicode MS"/>
        </w:rPr>
        <w:t>Rahman</w:t>
      </w:r>
      <w:proofErr w:type="spellEnd"/>
      <w:r w:rsidRPr="00ED0B31">
        <w:rPr>
          <w:rFonts w:eastAsia="Arial Unicode MS"/>
        </w:rPr>
        <w:t>, M. C.,</w:t>
      </w:r>
      <w:r w:rsidRPr="00ED0B31">
        <w:rPr>
          <w:rFonts w:eastAsia="Arial Unicode MS"/>
          <w:b/>
        </w:rPr>
        <w:t xml:space="preserve"> M. A. 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  <w:b/>
        </w:rPr>
        <w:t xml:space="preserve">, </w:t>
      </w:r>
      <w:r w:rsidRPr="00ED0B31">
        <w:rPr>
          <w:rFonts w:eastAsia="Arial Unicode MS"/>
        </w:rPr>
        <w:t xml:space="preserve">M A Salam, </w:t>
      </w:r>
      <w:proofErr w:type="spellStart"/>
      <w:r w:rsidRPr="00ED0B31">
        <w:rPr>
          <w:rFonts w:eastAsia="Arial Unicode MS"/>
        </w:rPr>
        <w:t>Md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Faizul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Kabir</w:t>
      </w:r>
      <w:proofErr w:type="spellEnd"/>
      <w:r w:rsidRPr="00ED0B31">
        <w:rPr>
          <w:rFonts w:eastAsia="Arial Unicode MS"/>
        </w:rPr>
        <w:t xml:space="preserve"> and </w:t>
      </w:r>
      <w:proofErr w:type="spellStart"/>
      <w:r w:rsidRPr="00ED0B31">
        <w:rPr>
          <w:rFonts w:eastAsia="Arial Unicode MS"/>
        </w:rPr>
        <w:t>Md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Shakil</w:t>
      </w:r>
      <w:proofErr w:type="spellEnd"/>
      <w:r w:rsidRPr="00ED0B31">
        <w:rPr>
          <w:rFonts w:eastAsia="Arial Unicode MS"/>
        </w:rPr>
        <w:t xml:space="preserve">   Mahmud (2013). </w:t>
      </w:r>
      <w:r w:rsidRPr="00ED0B31">
        <w:rPr>
          <w:rFonts w:eastAsia="Arial Unicode MS"/>
          <w:b/>
        </w:rPr>
        <w:t xml:space="preserve">Farm Level Evaluation of T. </w:t>
      </w:r>
      <w:proofErr w:type="spellStart"/>
      <w:r w:rsidRPr="00ED0B31">
        <w:rPr>
          <w:rFonts w:eastAsia="Arial Unicode MS"/>
          <w:b/>
          <w:i/>
        </w:rPr>
        <w:t>Aman</w:t>
      </w:r>
      <w:proofErr w:type="spellEnd"/>
      <w:r w:rsidRPr="00ED0B31">
        <w:rPr>
          <w:rFonts w:eastAsia="Arial Unicode MS"/>
          <w:b/>
        </w:rPr>
        <w:t xml:space="preserve"> Rice Cultivation in Selected Saline and Non-Saline Areas of Bangladesh</w:t>
      </w:r>
      <w:r w:rsidRPr="00ED0B31">
        <w:rPr>
          <w:rFonts w:eastAsia="Arial Unicode MS"/>
        </w:rPr>
        <w:t xml:space="preserve">. IOSR Journal of Agriculture and Veterinary Science (IOSR-JAVS), e-ISSN: 2319-2380, p-ISSN: 2319-2372. </w:t>
      </w:r>
      <w:proofErr w:type="spellStart"/>
      <w:r w:rsidRPr="00ED0B31">
        <w:rPr>
          <w:rFonts w:eastAsia="Arial Unicode MS"/>
        </w:rPr>
        <w:t>Vol</w:t>
      </w:r>
      <w:proofErr w:type="spellEnd"/>
      <w:r w:rsidRPr="00ED0B31">
        <w:rPr>
          <w:rFonts w:eastAsia="Arial Unicode MS"/>
        </w:rPr>
        <w:t xml:space="preserve"> 4(4) (July Aug. 2013), 91-98, www.iosrjournals.org 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2.</w:t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Rahman</w:t>
      </w:r>
      <w:proofErr w:type="spellEnd"/>
      <w:r w:rsidRPr="00ED0B31">
        <w:rPr>
          <w:rFonts w:eastAsia="Arial Unicode MS"/>
        </w:rPr>
        <w:t>, M. C.</w:t>
      </w:r>
      <w:proofErr w:type="gramStart"/>
      <w:r w:rsidRPr="00ED0B31">
        <w:rPr>
          <w:rFonts w:eastAsia="Arial Unicode MS"/>
        </w:rPr>
        <w:t>,,</w:t>
      </w:r>
      <w:proofErr w:type="gramEnd"/>
      <w:r w:rsidRPr="00ED0B31">
        <w:rPr>
          <w:rFonts w:eastAsia="Arial Unicode MS"/>
        </w:rPr>
        <w:t xml:space="preserve"> </w:t>
      </w:r>
      <w:r w:rsidRPr="00ED0B31">
        <w:rPr>
          <w:rFonts w:eastAsia="Arial Unicode MS"/>
          <w:b/>
        </w:rPr>
        <w:t xml:space="preserve">M. A. 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  <w:b/>
        </w:rPr>
        <w:t xml:space="preserve">, </w:t>
      </w:r>
      <w:r w:rsidRPr="00ED0B31">
        <w:rPr>
          <w:rFonts w:eastAsia="Arial Unicode MS"/>
        </w:rPr>
        <w:t xml:space="preserve">M A Salam, M A Islam and </w:t>
      </w:r>
      <w:proofErr w:type="spellStart"/>
      <w:r w:rsidRPr="00ED0B31">
        <w:rPr>
          <w:rFonts w:eastAsia="Arial Unicode MS"/>
        </w:rPr>
        <w:t>Mostafa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Shawkat</w:t>
      </w:r>
      <w:proofErr w:type="spellEnd"/>
      <w:r w:rsidRPr="00ED0B31">
        <w:rPr>
          <w:rFonts w:eastAsia="Arial Unicode MS"/>
        </w:rPr>
        <w:t xml:space="preserve"> Al-Faisal (2013). </w:t>
      </w:r>
      <w:proofErr w:type="gramStart"/>
      <w:r w:rsidRPr="00ED0B31">
        <w:rPr>
          <w:rFonts w:eastAsia="Arial Unicode MS"/>
          <w:b/>
        </w:rPr>
        <w:t xml:space="preserve">Assessment of Technical Efficiency of Rice Farmers in a Selected </w:t>
      </w:r>
      <w:proofErr w:type="spellStart"/>
      <w:r w:rsidRPr="00ED0B31">
        <w:rPr>
          <w:rFonts w:eastAsia="Arial Unicode MS"/>
          <w:b/>
        </w:rPr>
        <w:t>Empoldered</w:t>
      </w:r>
      <w:proofErr w:type="spellEnd"/>
      <w:r w:rsidRPr="00ED0B31">
        <w:rPr>
          <w:rFonts w:eastAsia="Arial Unicode MS"/>
          <w:b/>
        </w:rPr>
        <w:t xml:space="preserve"> Area of Bangladesh.</w:t>
      </w:r>
      <w:proofErr w:type="gramEnd"/>
      <w:r w:rsidRPr="00ED0B31">
        <w:rPr>
          <w:rFonts w:eastAsia="Arial Unicode MS"/>
        </w:rPr>
        <w:t xml:space="preserve"> </w:t>
      </w:r>
      <w:proofErr w:type="gramStart"/>
      <w:r w:rsidRPr="00ED0B31">
        <w:rPr>
          <w:rFonts w:eastAsia="Arial Unicode MS"/>
        </w:rPr>
        <w:t>European Journal of Agricultural Sciences, Vol.10.</w:t>
      </w:r>
      <w:proofErr w:type="gramEnd"/>
      <w:r w:rsidRPr="00ED0B31">
        <w:rPr>
          <w:rFonts w:eastAsia="Arial Unicode MS"/>
        </w:rPr>
        <w:t xml:space="preserve"> 102-110, ISSN (paper) 2668-3245 ISSN (online) 2668-3547, </w:t>
      </w:r>
      <w:hyperlink r:id="rId6" w:history="1">
        <w:r w:rsidRPr="00ED0B31">
          <w:rPr>
            <w:rStyle w:val="Hyperlink"/>
            <w:rFonts w:eastAsia="Arial Unicode MS"/>
            <w:color w:val="auto"/>
          </w:rPr>
          <w:t>www.Bell</w:t>
        </w:r>
      </w:hyperlink>
      <w:r w:rsidRPr="00ED0B31">
        <w:rPr>
          <w:rFonts w:eastAsia="Arial Unicode MS"/>
        </w:rPr>
        <w:t xml:space="preserve"> Press.org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rPr>
          <w:rFonts w:eastAsia="Arial Unicode MS"/>
        </w:rPr>
        <w:t>3.</w:t>
      </w:r>
      <w:r w:rsidRPr="00ED0B31">
        <w:rPr>
          <w:rFonts w:eastAsia="Arial Unicode MS"/>
        </w:rPr>
        <w:tab/>
        <w:t xml:space="preserve">Salam. M. A., </w:t>
      </w:r>
      <w:r w:rsidRPr="00ED0B31">
        <w:rPr>
          <w:rFonts w:eastAsia="Arial Unicode MS"/>
          <w:b/>
        </w:rPr>
        <w:t xml:space="preserve">M.A.B.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  <w:b/>
        </w:rPr>
        <w:t xml:space="preserve">, </w:t>
      </w:r>
      <w:proofErr w:type="spellStart"/>
      <w:r w:rsidRPr="00ED0B31">
        <w:rPr>
          <w:rFonts w:eastAsia="Arial Unicode MS"/>
        </w:rPr>
        <w:t>Subrata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Banik</w:t>
      </w:r>
      <w:proofErr w:type="spellEnd"/>
      <w:r w:rsidRPr="00ED0B31">
        <w:rPr>
          <w:rFonts w:eastAsia="Arial Unicode MS"/>
        </w:rPr>
        <w:t xml:space="preserve"> and K. </w:t>
      </w:r>
      <w:proofErr w:type="spellStart"/>
      <w:r w:rsidRPr="00ED0B31">
        <w:rPr>
          <w:rFonts w:eastAsia="Arial Unicode MS"/>
        </w:rPr>
        <w:t>Rahman</w:t>
      </w:r>
      <w:proofErr w:type="spellEnd"/>
      <w:r w:rsidRPr="00ED0B31">
        <w:rPr>
          <w:rFonts w:eastAsia="Arial Unicode MS"/>
        </w:rPr>
        <w:t xml:space="preserve"> (2012). </w:t>
      </w:r>
      <w:proofErr w:type="gramStart"/>
      <w:r w:rsidRPr="00ED0B31">
        <w:rPr>
          <w:rFonts w:eastAsia="Arial Unicode MS"/>
        </w:rPr>
        <w:t>Hybrid Rice Technology and its Sustainability at the Farm Households.</w:t>
      </w:r>
      <w:proofErr w:type="gramEnd"/>
      <w:r w:rsidRPr="00ED0B31">
        <w:rPr>
          <w:rFonts w:eastAsia="Arial Unicode MS"/>
        </w:rPr>
        <w:t xml:space="preserve"> </w:t>
      </w:r>
      <w:r w:rsidRPr="00ED0B31">
        <w:t>International Journal of Sustainable Agricultural Technology, 8(6): 08-15.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4.</w:t>
      </w:r>
      <w:r w:rsidRPr="00ED0B31">
        <w:rPr>
          <w:rFonts w:eastAsia="Arial Unicode MS"/>
        </w:rPr>
        <w:tab/>
        <w:t xml:space="preserve">Salam. M. A., </w:t>
      </w:r>
      <w:r w:rsidRPr="00ED0B31">
        <w:rPr>
          <w:rFonts w:eastAsia="Arial Unicode MS"/>
          <w:b/>
        </w:rPr>
        <w:t xml:space="preserve">M.A.B.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</w:rPr>
        <w:t xml:space="preserve"> and J. </w:t>
      </w:r>
      <w:proofErr w:type="spellStart"/>
      <w:r w:rsidRPr="00ED0B31">
        <w:rPr>
          <w:rFonts w:eastAsia="Arial Unicode MS"/>
        </w:rPr>
        <w:t>Parvin</w:t>
      </w:r>
      <w:proofErr w:type="spellEnd"/>
      <w:r w:rsidRPr="00ED0B31">
        <w:rPr>
          <w:rFonts w:eastAsia="Arial Unicode MS"/>
        </w:rPr>
        <w:t xml:space="preserve"> (2012). Assessment of Technical Efficiency of Inbreed and Hybrid Rice Cultivation at Farm Level. </w:t>
      </w:r>
      <w:proofErr w:type="gramStart"/>
      <w:r w:rsidRPr="00ED0B31">
        <w:rPr>
          <w:rFonts w:eastAsia="Arial Unicode MS"/>
        </w:rPr>
        <w:t xml:space="preserve">Bangladesh J. </w:t>
      </w:r>
      <w:proofErr w:type="spellStart"/>
      <w:r w:rsidRPr="00ED0B31">
        <w:rPr>
          <w:rFonts w:eastAsia="Arial Unicode MS"/>
        </w:rPr>
        <w:t>Agril</w:t>
      </w:r>
      <w:proofErr w:type="spellEnd"/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</w:rPr>
        <w:t xml:space="preserve"> Res. 37(2): 235-250.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lastRenderedPageBreak/>
        <w:t>5.</w:t>
      </w:r>
      <w:r w:rsidRPr="00ED0B31">
        <w:rPr>
          <w:rFonts w:eastAsia="Arial Unicode MS"/>
        </w:rPr>
        <w:tab/>
        <w:t xml:space="preserve">Salam. M. A., J. </w:t>
      </w:r>
      <w:proofErr w:type="spellStart"/>
      <w:r w:rsidRPr="00ED0B31">
        <w:rPr>
          <w:rFonts w:eastAsia="Arial Unicode MS"/>
        </w:rPr>
        <w:t>Parvin</w:t>
      </w:r>
      <w:proofErr w:type="spellEnd"/>
      <w:r w:rsidRPr="00ED0B31">
        <w:rPr>
          <w:rFonts w:eastAsia="Arial Unicode MS"/>
        </w:rPr>
        <w:t xml:space="preserve">, </w:t>
      </w:r>
      <w:r w:rsidRPr="00ED0B31">
        <w:rPr>
          <w:rFonts w:eastAsia="Arial Unicode MS"/>
          <w:b/>
        </w:rPr>
        <w:t xml:space="preserve">M.A.B.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</w:rPr>
        <w:t xml:space="preserve"> and M. R. </w:t>
      </w:r>
      <w:proofErr w:type="spellStart"/>
      <w:r w:rsidRPr="00ED0B31">
        <w:rPr>
          <w:rFonts w:eastAsia="Arial Unicode MS"/>
        </w:rPr>
        <w:t>Manir</w:t>
      </w:r>
      <w:proofErr w:type="spellEnd"/>
      <w:r w:rsidRPr="00ED0B31">
        <w:rPr>
          <w:rFonts w:eastAsia="Arial Unicode MS"/>
        </w:rPr>
        <w:t xml:space="preserve"> (2011). Comparative Study on Economic Assessment on Inbred (HYVs) and Hybrid Rice Production: Evidence from the Farm Level Survey. Intl. J. </w:t>
      </w:r>
      <w:proofErr w:type="spellStart"/>
      <w:r w:rsidRPr="00ED0B31">
        <w:rPr>
          <w:rFonts w:eastAsia="Arial Unicode MS"/>
        </w:rPr>
        <w:t>BioRes</w:t>
      </w:r>
      <w:proofErr w:type="spellEnd"/>
      <w:r w:rsidRPr="00ED0B31">
        <w:rPr>
          <w:rFonts w:eastAsia="Arial Unicode MS"/>
        </w:rPr>
        <w:t>, 10(3): 1-7.</w:t>
      </w:r>
    </w:p>
    <w:p w:rsidR="00751935" w:rsidRPr="00ED0B31" w:rsidRDefault="00751935" w:rsidP="00751935">
      <w:pPr>
        <w:tabs>
          <w:tab w:val="left" w:pos="810"/>
          <w:tab w:val="left" w:pos="1260"/>
        </w:tabs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6.</w:t>
      </w:r>
      <w:r w:rsidRPr="00ED0B31">
        <w:rPr>
          <w:rFonts w:eastAsia="Arial Unicode MS"/>
        </w:rPr>
        <w:tab/>
        <w:t xml:space="preserve"> </w:t>
      </w:r>
      <w:proofErr w:type="spellStart"/>
      <w:r w:rsidRPr="00ED0B31">
        <w:rPr>
          <w:rFonts w:eastAsia="Arial Unicode MS"/>
        </w:rPr>
        <w:t>Awal</w:t>
      </w:r>
      <w:proofErr w:type="spellEnd"/>
      <w:r w:rsidRPr="00ED0B31">
        <w:rPr>
          <w:rFonts w:eastAsia="Arial Unicode MS"/>
        </w:rPr>
        <w:t xml:space="preserve">, M. A. and </w:t>
      </w:r>
      <w:r w:rsidRPr="00ED0B31">
        <w:rPr>
          <w:rFonts w:eastAsia="Arial Unicode MS"/>
          <w:b/>
          <w:bCs/>
        </w:rPr>
        <w:t xml:space="preserve">M. A. B.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 xml:space="preserve">, </w:t>
      </w:r>
      <w:r w:rsidRPr="00ED0B31">
        <w:rPr>
          <w:rFonts w:eastAsia="Arial Unicode MS"/>
          <w:bCs/>
        </w:rPr>
        <w:t xml:space="preserve">(2011). </w:t>
      </w:r>
      <w:proofErr w:type="gramStart"/>
      <w:r w:rsidRPr="00ED0B31">
        <w:rPr>
          <w:rFonts w:eastAsia="Arial Unicode MS"/>
          <w:b/>
          <w:bCs/>
        </w:rPr>
        <w:t>Rice Production in Bangladesh Employing by ARIMA Model.</w:t>
      </w:r>
      <w:proofErr w:type="gramEnd"/>
      <w:r w:rsidRPr="00ED0B31">
        <w:rPr>
          <w:rFonts w:eastAsia="Arial Unicode MS"/>
          <w:b/>
          <w:bCs/>
        </w:rPr>
        <w:t xml:space="preserve"> </w:t>
      </w:r>
      <w:proofErr w:type="gramStart"/>
      <w:r w:rsidRPr="00ED0B31">
        <w:rPr>
          <w:rFonts w:eastAsia="Arial Unicode MS"/>
          <w:bCs/>
        </w:rPr>
        <w:t>Bangladesh Journal of Agricultural Research</w:t>
      </w:r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 xml:space="preserve"> 36(1).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7.</w:t>
      </w:r>
      <w:r w:rsidRPr="00ED0B31">
        <w:tab/>
      </w:r>
      <w:proofErr w:type="spellStart"/>
      <w:r w:rsidRPr="00ED0B31">
        <w:t>Mukul</w:t>
      </w:r>
      <w:proofErr w:type="spellEnd"/>
      <w:r w:rsidRPr="00ED0B31">
        <w:t>, M H R</w:t>
      </w:r>
      <w:proofErr w:type="gramStart"/>
      <w:r w:rsidRPr="00ED0B31">
        <w:t>,.</w:t>
      </w:r>
      <w:proofErr w:type="gramEnd"/>
      <w:r w:rsidRPr="00ED0B31">
        <w:t xml:space="preserve"> </w:t>
      </w:r>
      <w:r w:rsidRPr="00ED0B31">
        <w:rPr>
          <w:b/>
        </w:rPr>
        <w:t xml:space="preserve">M A B </w:t>
      </w:r>
      <w:proofErr w:type="spellStart"/>
      <w:r w:rsidRPr="00ED0B31">
        <w:rPr>
          <w:b/>
        </w:rPr>
        <w:t>Siddique</w:t>
      </w:r>
      <w:proofErr w:type="spellEnd"/>
      <w:proofErr w:type="gramStart"/>
      <w:r w:rsidRPr="00ED0B31">
        <w:rPr>
          <w:b/>
        </w:rPr>
        <w:t>,.</w:t>
      </w:r>
      <w:proofErr w:type="gramEnd"/>
      <w:r w:rsidRPr="00ED0B31">
        <w:t xml:space="preserve"> R. </w:t>
      </w:r>
      <w:proofErr w:type="spellStart"/>
      <w:r w:rsidRPr="00ED0B31">
        <w:t>Barua</w:t>
      </w:r>
      <w:proofErr w:type="spellEnd"/>
      <w:r w:rsidRPr="00ED0B31">
        <w:t xml:space="preserve"> and </w:t>
      </w:r>
      <w:proofErr w:type="gramStart"/>
      <w:r w:rsidRPr="00ED0B31">
        <w:t>A</w:t>
      </w:r>
      <w:proofErr w:type="gramEnd"/>
      <w:r w:rsidRPr="00ED0B31">
        <w:t xml:space="preserve"> </w:t>
      </w:r>
      <w:proofErr w:type="spellStart"/>
      <w:r w:rsidRPr="00ED0B31">
        <w:t>Khatun</w:t>
      </w:r>
      <w:proofErr w:type="spellEnd"/>
      <w:r w:rsidRPr="00ED0B31">
        <w:t xml:space="preserve"> (2011). </w:t>
      </w:r>
      <w:proofErr w:type="gramStart"/>
      <w:r w:rsidRPr="00ED0B31">
        <w:rPr>
          <w:b/>
        </w:rPr>
        <w:t xml:space="preserve">A Study on the Status of </w:t>
      </w:r>
      <w:proofErr w:type="spellStart"/>
      <w:r w:rsidRPr="00ED0B31">
        <w:rPr>
          <w:b/>
          <w:i/>
        </w:rPr>
        <w:t>Jhumia</w:t>
      </w:r>
      <w:proofErr w:type="spellEnd"/>
      <w:r w:rsidRPr="00ED0B31">
        <w:rPr>
          <w:b/>
        </w:rPr>
        <w:t xml:space="preserve"> Farmers in Chittagong Hill Tract Region of Bangladesh</w:t>
      </w:r>
      <w:r w:rsidRPr="00ED0B31">
        <w:t>, Eco-Friendly Agricultural Journal, 4(2).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8.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, M A, M D Huda, AKMS Islam, M </w:t>
      </w:r>
      <w:proofErr w:type="spellStart"/>
      <w:r w:rsidRPr="00ED0B31">
        <w:t>Misbhuzzaman</w:t>
      </w:r>
      <w:proofErr w:type="spellEnd"/>
      <w:r w:rsidRPr="00ED0B31">
        <w:t xml:space="preserve"> and </w:t>
      </w:r>
      <w:r w:rsidRPr="00ED0B31">
        <w:rPr>
          <w:b/>
        </w:rPr>
        <w:t xml:space="preserve">MAB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(2010). Performance Evaluations of Different Close Drum Thresher (CDR) Comparing with Manual Threshing. </w:t>
      </w:r>
      <w:proofErr w:type="gramStart"/>
      <w:r w:rsidRPr="00ED0B31">
        <w:t>Journal of Agricultural Engineering, the Institute of Engineers, Bangladesh, 38(1).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  <w:rPr>
          <w:b/>
        </w:rPr>
      </w:pPr>
      <w:r w:rsidRPr="00ED0B31">
        <w:t>9.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, S. B., N. F. M. </w:t>
      </w:r>
      <w:proofErr w:type="spellStart"/>
      <w:r w:rsidRPr="00ED0B31">
        <w:t>Rahman</w:t>
      </w:r>
      <w:proofErr w:type="spellEnd"/>
      <w:r w:rsidRPr="00ED0B31">
        <w:t xml:space="preserve">, M. F. </w:t>
      </w:r>
      <w:proofErr w:type="spellStart"/>
      <w:r w:rsidRPr="00ED0B31">
        <w:t>Imtiaz</w:t>
      </w:r>
      <w:proofErr w:type="spellEnd"/>
      <w:r w:rsidRPr="00ED0B31">
        <w:t xml:space="preserve">, S. Islam and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(2009).  Effect of split application of nitrogen fertilizer on yield and yield attributes in T. </w:t>
      </w:r>
      <w:proofErr w:type="spellStart"/>
      <w:proofErr w:type="gramStart"/>
      <w:r w:rsidRPr="00ED0B31">
        <w:rPr>
          <w:b/>
          <w:i/>
        </w:rPr>
        <w:t>Aman</w:t>
      </w:r>
      <w:proofErr w:type="spellEnd"/>
      <w:r w:rsidRPr="00ED0B31">
        <w:rPr>
          <w:b/>
          <w:i/>
        </w:rPr>
        <w:t xml:space="preserve"> </w:t>
      </w:r>
      <w:r w:rsidRPr="00ED0B31">
        <w:rPr>
          <w:b/>
        </w:rPr>
        <w:t xml:space="preserve"> Rice</w:t>
      </w:r>
      <w:proofErr w:type="gramEnd"/>
      <w:r w:rsidRPr="00ED0B31">
        <w:t>.</w:t>
      </w:r>
      <w:r w:rsidRPr="00ED0B31">
        <w:rPr>
          <w:b/>
        </w:rPr>
        <w:t xml:space="preserve"> </w:t>
      </w:r>
      <w:proofErr w:type="gramStart"/>
      <w:r w:rsidRPr="00ED0B31">
        <w:t>Eco-Friendly Agricultural Journal, 2(7).</w:t>
      </w:r>
      <w:proofErr w:type="gramEnd"/>
      <w:r w:rsidRPr="00ED0B31">
        <w:rPr>
          <w:b/>
        </w:rPr>
        <w:t xml:space="preserve">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10.</w:t>
      </w:r>
      <w:r w:rsidRPr="00ED0B31">
        <w:tab/>
      </w:r>
      <w:proofErr w:type="spellStart"/>
      <w:r w:rsidRPr="00ED0B31">
        <w:t>Rahman</w:t>
      </w:r>
      <w:proofErr w:type="spellEnd"/>
      <w:r w:rsidRPr="00ED0B31">
        <w:t xml:space="preserve">. </w:t>
      </w:r>
      <w:proofErr w:type="gramStart"/>
      <w:r w:rsidRPr="00ED0B31">
        <w:t xml:space="preserve">N. F. M., M. F. Islam, T. </w:t>
      </w:r>
      <w:proofErr w:type="spellStart"/>
      <w:r w:rsidRPr="00ED0B31">
        <w:t>Farhat</w:t>
      </w:r>
      <w:proofErr w:type="spellEnd"/>
      <w:r w:rsidRPr="00ED0B31">
        <w:t xml:space="preserve"> and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(2009).</w:t>
      </w:r>
      <w:proofErr w:type="gramEnd"/>
      <w:r w:rsidRPr="00ED0B31">
        <w:rPr>
          <w:b/>
        </w:rPr>
        <w:t xml:space="preserve"> Forecasting of </w:t>
      </w:r>
      <w:proofErr w:type="spellStart"/>
      <w:r w:rsidRPr="00ED0B31">
        <w:rPr>
          <w:b/>
          <w:i/>
        </w:rPr>
        <w:t>Boro</w:t>
      </w:r>
      <w:proofErr w:type="spellEnd"/>
      <w:r w:rsidRPr="00ED0B31">
        <w:rPr>
          <w:b/>
        </w:rPr>
        <w:t xml:space="preserve"> rice production in Bangladesh</w:t>
      </w:r>
      <w:r w:rsidRPr="00ED0B31">
        <w:t xml:space="preserve">. </w:t>
      </w:r>
      <w:proofErr w:type="gramStart"/>
      <w:r w:rsidRPr="00ED0B31">
        <w:rPr>
          <w:bCs/>
        </w:rPr>
        <w:t xml:space="preserve">International Journal of Bio Research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6(6).</w:t>
      </w:r>
      <w:proofErr w:type="gramEnd"/>
      <w:r w:rsidRPr="00ED0B31">
        <w:t xml:space="preserve">  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11.</w:t>
      </w:r>
      <w:r w:rsidRPr="00ED0B31">
        <w:tab/>
        <w:t xml:space="preserve"> </w:t>
      </w:r>
      <w:proofErr w:type="spellStart"/>
      <w:r w:rsidRPr="00ED0B31">
        <w:t>Muttaleb</w:t>
      </w:r>
      <w:proofErr w:type="spellEnd"/>
      <w:r w:rsidRPr="00ED0B31">
        <w:t xml:space="preserve">. M. A., M. N. </w:t>
      </w:r>
      <w:proofErr w:type="spellStart"/>
      <w:r w:rsidRPr="00ED0B31">
        <w:t>Haque</w:t>
      </w:r>
      <w:proofErr w:type="spellEnd"/>
      <w:r w:rsidRPr="00ED0B31">
        <w:t xml:space="preserve">, M. </w:t>
      </w:r>
      <w:proofErr w:type="gramStart"/>
      <w:r w:rsidRPr="00ED0B31">
        <w:t xml:space="preserve">A M. </w:t>
      </w:r>
      <w:proofErr w:type="spellStart"/>
      <w:r w:rsidRPr="00ED0B31">
        <w:t>Miah</w:t>
      </w:r>
      <w:proofErr w:type="spellEnd"/>
      <w:r w:rsidRPr="00ED0B31">
        <w:t xml:space="preserve"> and M. A. B. </w:t>
      </w:r>
      <w:proofErr w:type="spellStart"/>
      <w:r w:rsidRPr="00ED0B31">
        <w:t>Siddique</w:t>
      </w:r>
      <w:proofErr w:type="spellEnd"/>
      <w:r w:rsidRPr="00ED0B31">
        <w:t xml:space="preserve"> (2009).</w:t>
      </w:r>
      <w:proofErr w:type="gramEnd"/>
      <w:r w:rsidRPr="00ED0B31">
        <w:t xml:space="preserve"> </w:t>
      </w:r>
      <w:r w:rsidRPr="00ED0B31">
        <w:rPr>
          <w:b/>
        </w:rPr>
        <w:t>Influence of Rice Varietal Characteristics on Adoption:</w:t>
      </w:r>
      <w:r w:rsidRPr="00ED0B31">
        <w:t xml:space="preserve"> A Case of BRRI. Int. J. Sustain </w:t>
      </w:r>
      <w:proofErr w:type="spellStart"/>
      <w:r w:rsidRPr="00ED0B31">
        <w:t>Agril</w:t>
      </w:r>
      <w:proofErr w:type="spellEnd"/>
      <w:r w:rsidRPr="00ED0B31">
        <w:t xml:space="preserve">. Tech, 5(6): 52-57.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12.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. M. A., M. I. </w:t>
      </w:r>
      <w:proofErr w:type="spellStart"/>
      <w:r w:rsidRPr="00ED0B31">
        <w:t>Hossain</w:t>
      </w:r>
      <w:proofErr w:type="spellEnd"/>
      <w:r w:rsidRPr="00ED0B31">
        <w:t xml:space="preserve">, M. </w:t>
      </w:r>
      <w:proofErr w:type="spellStart"/>
      <w:r w:rsidRPr="00ED0B31">
        <w:t>Shuaib</w:t>
      </w:r>
      <w:proofErr w:type="spellEnd"/>
      <w:r w:rsidRPr="00ED0B31">
        <w:t xml:space="preserve">, </w:t>
      </w:r>
      <w:proofErr w:type="spellStart"/>
      <w:r w:rsidRPr="00ED0B31">
        <w:t>Kabita</w:t>
      </w:r>
      <w:proofErr w:type="spellEnd"/>
      <w:r w:rsidRPr="00ED0B31">
        <w:t xml:space="preserve">, M. M. </w:t>
      </w:r>
      <w:proofErr w:type="spellStart"/>
      <w:r w:rsidRPr="00ED0B31">
        <w:t>Rahman</w:t>
      </w:r>
      <w:proofErr w:type="spellEnd"/>
      <w:r w:rsidRPr="00ED0B31">
        <w:t xml:space="preserve"> and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</w:t>
      </w:r>
      <w:r w:rsidRPr="00ED0B31">
        <w:t xml:space="preserve">(2008). </w:t>
      </w:r>
      <w:r w:rsidRPr="00ED0B31">
        <w:rPr>
          <w:b/>
        </w:rPr>
        <w:t xml:space="preserve">Study on intercropping groundnut with carrot. </w:t>
      </w:r>
      <w:r w:rsidRPr="00ED0B31">
        <w:rPr>
          <w:b/>
          <w:bCs/>
        </w:rPr>
        <w:t>International Journal of Bio Research</w:t>
      </w:r>
      <w:r w:rsidRPr="00ED0B31">
        <w:rPr>
          <w:bCs/>
        </w:rPr>
        <w:t xml:space="preserve">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5(5), 2008: 48-52.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13.</w:t>
      </w:r>
      <w:r w:rsidRPr="00ED0B31">
        <w:tab/>
        <w:t xml:space="preserve">Islam, M. S., K. P. </w:t>
      </w:r>
      <w:proofErr w:type="spellStart"/>
      <w:r w:rsidRPr="00ED0B31">
        <w:t>Halder</w:t>
      </w:r>
      <w:proofErr w:type="spellEnd"/>
      <w:r w:rsidRPr="00ED0B31">
        <w:t xml:space="preserve">, M. J. U. </w:t>
      </w:r>
      <w:proofErr w:type="spellStart"/>
      <w:r w:rsidRPr="00ED0B31">
        <w:t>Chowdhury</w:t>
      </w:r>
      <w:proofErr w:type="spellEnd"/>
      <w:r w:rsidRPr="00ED0B31">
        <w:t xml:space="preserve"> and </w:t>
      </w:r>
      <w:proofErr w:type="spellStart"/>
      <w:r w:rsidRPr="00ED0B31">
        <w:rPr>
          <w:b/>
          <w:bCs/>
        </w:rPr>
        <w:t>Siddique</w:t>
      </w:r>
      <w:proofErr w:type="spellEnd"/>
      <w:r w:rsidRPr="00ED0B31">
        <w:rPr>
          <w:b/>
          <w:bCs/>
        </w:rPr>
        <w:t>,</w:t>
      </w:r>
      <w:r w:rsidRPr="00ED0B31">
        <w:t xml:space="preserve"> </w:t>
      </w:r>
      <w:r w:rsidRPr="00ED0B31">
        <w:rPr>
          <w:b/>
          <w:bCs/>
        </w:rPr>
        <w:t xml:space="preserve">M. A. B. (2008). </w:t>
      </w:r>
      <w:proofErr w:type="gramStart"/>
      <w:r w:rsidRPr="00ED0B31">
        <w:rPr>
          <w:bCs/>
        </w:rPr>
        <w:t>Productivity and profitability of rice cultivation by direct seeding with different seed rates and transplanting with different spacing.</w:t>
      </w:r>
      <w:proofErr w:type="gramEnd"/>
      <w:r w:rsidRPr="00ED0B31">
        <w:rPr>
          <w:b/>
          <w:bCs/>
        </w:rPr>
        <w:t xml:space="preserve"> </w:t>
      </w:r>
      <w:proofErr w:type="gramStart"/>
      <w:r w:rsidRPr="00ED0B31">
        <w:rPr>
          <w:bCs/>
        </w:rPr>
        <w:t xml:space="preserve">International Journal of Bio Research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5(5).</w:t>
      </w:r>
      <w:proofErr w:type="gramEnd"/>
      <w:r w:rsidRPr="00ED0B31">
        <w:t xml:space="preserve">   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14.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, M. A., M. I. </w:t>
      </w:r>
      <w:proofErr w:type="spellStart"/>
      <w:r w:rsidRPr="00ED0B31">
        <w:t>Hossain</w:t>
      </w:r>
      <w:proofErr w:type="spellEnd"/>
      <w:r w:rsidRPr="00ED0B31">
        <w:t>, M. U. Ahmed,</w:t>
      </w:r>
      <w:r w:rsidRPr="00ED0B31">
        <w:rPr>
          <w:b/>
        </w:rPr>
        <w:t xml:space="preserve"> </w:t>
      </w:r>
      <w:r w:rsidRPr="00ED0B31">
        <w:rPr>
          <w:b/>
          <w:bCs/>
        </w:rPr>
        <w:t xml:space="preserve">M. A. B. </w:t>
      </w:r>
      <w:proofErr w:type="spellStart"/>
      <w:r w:rsidRPr="00ED0B31">
        <w:rPr>
          <w:b/>
          <w:bCs/>
        </w:rPr>
        <w:t>Siddique</w:t>
      </w:r>
      <w:proofErr w:type="spellEnd"/>
      <w:r w:rsidRPr="00ED0B31">
        <w:rPr>
          <w:b/>
          <w:bCs/>
        </w:rPr>
        <w:t xml:space="preserve">, </w:t>
      </w:r>
      <w:r w:rsidRPr="00ED0B31">
        <w:rPr>
          <w:bCs/>
        </w:rPr>
        <w:t xml:space="preserve">M S </w:t>
      </w:r>
      <w:proofErr w:type="spellStart"/>
      <w:r w:rsidRPr="00ED0B31">
        <w:rPr>
          <w:bCs/>
        </w:rPr>
        <w:t>Kabir</w:t>
      </w:r>
      <w:proofErr w:type="spellEnd"/>
      <w:r w:rsidRPr="00ED0B31">
        <w:rPr>
          <w:bCs/>
        </w:rPr>
        <w:t xml:space="preserve"> and M </w:t>
      </w:r>
      <w:proofErr w:type="gramStart"/>
      <w:r w:rsidRPr="00ED0B31">
        <w:rPr>
          <w:bCs/>
        </w:rPr>
        <w:t>A</w:t>
      </w:r>
      <w:proofErr w:type="gramEnd"/>
      <w:r w:rsidRPr="00ED0B31">
        <w:rPr>
          <w:bCs/>
        </w:rPr>
        <w:t xml:space="preserve"> </w:t>
      </w:r>
      <w:proofErr w:type="spellStart"/>
      <w:r w:rsidRPr="00ED0B31">
        <w:rPr>
          <w:bCs/>
        </w:rPr>
        <w:t>Uddin</w:t>
      </w:r>
      <w:proofErr w:type="spellEnd"/>
      <w:r w:rsidRPr="00ED0B31">
        <w:rPr>
          <w:bCs/>
        </w:rPr>
        <w:t xml:space="preserve"> (2008). </w:t>
      </w:r>
      <w:proofErr w:type="gramStart"/>
      <w:r w:rsidRPr="00ED0B31">
        <w:rPr>
          <w:b/>
          <w:bCs/>
        </w:rPr>
        <w:t>Performance of intercropping groundnut with linseed at different row arrangement</w:t>
      </w:r>
      <w:r w:rsidRPr="00ED0B31">
        <w:rPr>
          <w:bCs/>
        </w:rPr>
        <w:t>.</w:t>
      </w:r>
      <w:proofErr w:type="gramEnd"/>
      <w:r w:rsidRPr="00ED0B31">
        <w:rPr>
          <w:bCs/>
        </w:rPr>
        <w:t xml:space="preserve"> </w:t>
      </w:r>
      <w:proofErr w:type="gramStart"/>
      <w:r w:rsidRPr="00ED0B31">
        <w:rPr>
          <w:bCs/>
        </w:rPr>
        <w:t xml:space="preserve">International Journal of Bio Research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5(6).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lastRenderedPageBreak/>
        <w:t>15.</w:t>
      </w:r>
      <w:r w:rsidRPr="00ED0B31">
        <w:tab/>
        <w:t xml:space="preserve">Islam, M. S., K. P. </w:t>
      </w:r>
      <w:proofErr w:type="spellStart"/>
      <w:r w:rsidRPr="00ED0B31">
        <w:t>Halder</w:t>
      </w:r>
      <w:proofErr w:type="spellEnd"/>
      <w:r w:rsidRPr="00ED0B31">
        <w:t xml:space="preserve">, M. J. U. </w:t>
      </w:r>
      <w:proofErr w:type="spellStart"/>
      <w:r w:rsidRPr="00ED0B31">
        <w:t>Chowdhury</w:t>
      </w:r>
      <w:proofErr w:type="spellEnd"/>
      <w:r w:rsidRPr="00ED0B31">
        <w:t xml:space="preserve"> and </w:t>
      </w:r>
      <w:proofErr w:type="spellStart"/>
      <w:r w:rsidRPr="00ED0B31">
        <w:rPr>
          <w:b/>
          <w:bCs/>
        </w:rPr>
        <w:t>Siddique</w:t>
      </w:r>
      <w:proofErr w:type="spellEnd"/>
      <w:proofErr w:type="gramStart"/>
      <w:r w:rsidRPr="00ED0B31">
        <w:rPr>
          <w:b/>
          <w:bCs/>
        </w:rPr>
        <w:t>,</w:t>
      </w:r>
      <w:r w:rsidRPr="00ED0B31">
        <w:t>.</w:t>
      </w:r>
      <w:proofErr w:type="gramEnd"/>
      <w:r w:rsidRPr="00ED0B31">
        <w:rPr>
          <w:b/>
          <w:bCs/>
        </w:rPr>
        <w:t xml:space="preserve">M. A. B. (2008). </w:t>
      </w:r>
      <w:proofErr w:type="spellStart"/>
      <w:r w:rsidRPr="00ED0B31">
        <w:rPr>
          <w:b/>
          <w:bCs/>
        </w:rPr>
        <w:t>Labour</w:t>
      </w:r>
      <w:proofErr w:type="spellEnd"/>
      <w:r w:rsidRPr="00ED0B31">
        <w:rPr>
          <w:b/>
          <w:bCs/>
        </w:rPr>
        <w:t xml:space="preserve"> </w:t>
      </w:r>
      <w:proofErr w:type="gramStart"/>
      <w:r w:rsidRPr="00ED0B31">
        <w:rPr>
          <w:b/>
          <w:bCs/>
        </w:rPr>
        <w:t>use  efficiency</w:t>
      </w:r>
      <w:proofErr w:type="gramEnd"/>
      <w:r w:rsidRPr="00ED0B31">
        <w:rPr>
          <w:b/>
          <w:bCs/>
        </w:rPr>
        <w:t xml:space="preserve"> and profitability of irrigated rice as affected by spacing and method of weed control. </w:t>
      </w:r>
      <w:proofErr w:type="gramStart"/>
      <w:r w:rsidRPr="00ED0B31">
        <w:rPr>
          <w:bCs/>
        </w:rPr>
        <w:t xml:space="preserve">International Journal of </w:t>
      </w:r>
      <w:proofErr w:type="spellStart"/>
      <w:r w:rsidRPr="00ED0B31">
        <w:rPr>
          <w:bCs/>
        </w:rPr>
        <w:t>BioResearch</w:t>
      </w:r>
      <w:proofErr w:type="spellEnd"/>
      <w:r w:rsidRPr="00ED0B31">
        <w:rPr>
          <w:bCs/>
        </w:rPr>
        <w:t xml:space="preserve">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4(5).</w:t>
      </w:r>
      <w:proofErr w:type="gramEnd"/>
      <w:r w:rsidRPr="00ED0B31">
        <w:t xml:space="preserve">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16.</w:t>
      </w:r>
      <w:r w:rsidRPr="00ED0B31">
        <w:tab/>
        <w:t xml:space="preserve">Islam. M. S., B. A. A. </w:t>
      </w:r>
      <w:proofErr w:type="spellStart"/>
      <w:r w:rsidRPr="00ED0B31">
        <w:t>Mustafi</w:t>
      </w:r>
      <w:proofErr w:type="spellEnd"/>
      <w:r w:rsidRPr="00ED0B31">
        <w:t xml:space="preserve">,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t xml:space="preserve"> and M. S. </w:t>
      </w:r>
      <w:proofErr w:type="spellStart"/>
      <w:r w:rsidRPr="00ED0B31">
        <w:t>Hossain</w:t>
      </w:r>
      <w:proofErr w:type="spellEnd"/>
      <w:r w:rsidRPr="00ED0B31">
        <w:t xml:space="preserve"> (2006). </w:t>
      </w:r>
      <w:r w:rsidRPr="00ED0B31">
        <w:rPr>
          <w:b/>
        </w:rPr>
        <w:t>Economics of Puffed rice (</w:t>
      </w:r>
      <w:proofErr w:type="spellStart"/>
      <w:r w:rsidRPr="00ED0B31">
        <w:rPr>
          <w:b/>
        </w:rPr>
        <w:t>Muree</w:t>
      </w:r>
      <w:proofErr w:type="spellEnd"/>
      <w:r w:rsidRPr="00ED0B31">
        <w:rPr>
          <w:b/>
        </w:rPr>
        <w:t>) production and marketing in some selected areas of Bangladesh.</w:t>
      </w:r>
      <w:r w:rsidRPr="00ED0B31">
        <w:t xml:space="preserve"> </w:t>
      </w:r>
      <w:proofErr w:type="gramStart"/>
      <w:r w:rsidRPr="00ED0B31">
        <w:t xml:space="preserve">International Journal of </w:t>
      </w:r>
      <w:proofErr w:type="spellStart"/>
      <w:r w:rsidRPr="00ED0B31">
        <w:t>BioResearch</w:t>
      </w:r>
      <w:proofErr w:type="spellEnd"/>
      <w:r w:rsidRPr="00ED0B31">
        <w:t xml:space="preserve"> (INI </w:t>
      </w:r>
      <w:r w:rsidRPr="00ED0B31">
        <w:rPr>
          <w:i/>
        </w:rPr>
        <w:t>net</w:t>
      </w:r>
      <w:r w:rsidRPr="00ED0B31">
        <w:t xml:space="preserve"> Publication), 1(4).</w:t>
      </w:r>
      <w:proofErr w:type="gramEnd"/>
    </w:p>
    <w:p w:rsidR="00751935" w:rsidRPr="00ED0B31" w:rsidRDefault="00751935" w:rsidP="00751935">
      <w:pPr>
        <w:tabs>
          <w:tab w:val="left" w:pos="90"/>
          <w:tab w:val="left" w:pos="720"/>
          <w:tab w:val="left" w:pos="810"/>
        </w:tabs>
        <w:spacing w:before="0" w:beforeAutospacing="0"/>
        <w:ind w:left="720" w:hanging="720"/>
      </w:pPr>
      <w:r w:rsidRPr="00ED0B31">
        <w:t>17.</w:t>
      </w:r>
      <w:r w:rsidRPr="00ED0B31">
        <w:tab/>
      </w:r>
      <w:proofErr w:type="spellStart"/>
      <w:r w:rsidRPr="00ED0B31">
        <w:t>Awal</w:t>
      </w:r>
      <w:proofErr w:type="spellEnd"/>
      <w:r w:rsidRPr="00ED0B31">
        <w:t xml:space="preserve">, M. A., M. R. Ali, K. M. E. </w:t>
      </w:r>
      <w:proofErr w:type="spellStart"/>
      <w:r w:rsidRPr="00ED0B31">
        <w:t>Chowdhury</w:t>
      </w:r>
      <w:proofErr w:type="spellEnd"/>
      <w:r w:rsidRPr="00ED0B31">
        <w:t xml:space="preserve"> and</w:t>
      </w:r>
      <w:r w:rsidRPr="00ED0B31">
        <w:rPr>
          <w:b/>
          <w:bCs/>
        </w:rPr>
        <w:t xml:space="preserve"> M. A. B. </w:t>
      </w:r>
      <w:proofErr w:type="spellStart"/>
      <w:r w:rsidRPr="00ED0B31">
        <w:rPr>
          <w:b/>
          <w:bCs/>
        </w:rPr>
        <w:t>Siddique</w:t>
      </w:r>
      <w:proofErr w:type="spellEnd"/>
      <w:r w:rsidRPr="00ED0B31">
        <w:t xml:space="preserve"> (2005). </w:t>
      </w:r>
      <w:r w:rsidRPr="00ED0B31">
        <w:rPr>
          <w:b/>
        </w:rPr>
        <w:t xml:space="preserve">Economic study of BARI technology related to wheat production. </w:t>
      </w:r>
      <w:proofErr w:type="gramStart"/>
      <w:r w:rsidRPr="00ED0B31">
        <w:t>Progressive Agriculture, 16(1).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18.</w:t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Awal</w:t>
      </w:r>
      <w:proofErr w:type="spellEnd"/>
      <w:r w:rsidRPr="00ED0B31">
        <w:rPr>
          <w:rFonts w:eastAsia="Arial Unicode MS"/>
        </w:rPr>
        <w:t xml:space="preserve">, M. A., K. M. E. </w:t>
      </w:r>
      <w:proofErr w:type="spellStart"/>
      <w:proofErr w:type="gramStart"/>
      <w:r w:rsidRPr="00ED0B31">
        <w:rPr>
          <w:rFonts w:eastAsia="Arial Unicode MS"/>
        </w:rPr>
        <w:t>Chowdhury</w:t>
      </w:r>
      <w:proofErr w:type="spellEnd"/>
      <w:r w:rsidRPr="00ED0B31">
        <w:rPr>
          <w:rFonts w:eastAsia="Arial Unicode MS"/>
        </w:rPr>
        <w:t xml:space="preserve">  and</w:t>
      </w:r>
      <w:proofErr w:type="gram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 xml:space="preserve">, M. A. B. (2003). </w:t>
      </w:r>
      <w:r w:rsidRPr="00ED0B31">
        <w:rPr>
          <w:rFonts w:eastAsia="Arial Unicode MS"/>
          <w:b/>
        </w:rPr>
        <w:t>Economics of Guava cultivation: An analysis in selected areas of Barisal district.</w:t>
      </w:r>
      <w:r w:rsidRPr="00ED0B31">
        <w:rPr>
          <w:rFonts w:eastAsia="Arial Unicode MS"/>
        </w:rPr>
        <w:t xml:space="preserve"> </w:t>
      </w:r>
      <w:proofErr w:type="gramStart"/>
      <w:r w:rsidRPr="00ED0B31">
        <w:rPr>
          <w:rFonts w:eastAsia="Arial Unicode MS"/>
        </w:rPr>
        <w:t>Bangladesh Journal of Training and Development, 16(1&amp;2).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19.</w:t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Sarker</w:t>
      </w:r>
      <w:proofErr w:type="spellEnd"/>
      <w:r w:rsidRPr="00ED0B31">
        <w:rPr>
          <w:rFonts w:eastAsia="Arial Unicode MS"/>
        </w:rPr>
        <w:t>, M</w:t>
      </w:r>
      <w:proofErr w:type="gramStart"/>
      <w:r w:rsidRPr="00ED0B31">
        <w:rPr>
          <w:rFonts w:eastAsia="Arial Unicode MS"/>
        </w:rPr>
        <w:t>. .</w:t>
      </w:r>
      <w:proofErr w:type="gramEnd"/>
      <w:r w:rsidRPr="00ED0B31">
        <w:rPr>
          <w:rFonts w:eastAsia="Arial Unicode MS"/>
        </w:rPr>
        <w:t xml:space="preserve">M. R.,  </w:t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 xml:space="preserve"> B. A. A.,</w:t>
      </w:r>
      <w:r w:rsidRPr="00ED0B31">
        <w:rPr>
          <w:rFonts w:eastAsia="Arial Unicode MS"/>
          <w:b/>
          <w:bCs/>
        </w:rPr>
        <w:t xml:space="preserve">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 xml:space="preserve"> .</w:t>
      </w:r>
      <w:r w:rsidRPr="00ED0B31">
        <w:rPr>
          <w:rFonts w:eastAsia="Arial Unicode MS"/>
          <w:b/>
          <w:bCs/>
        </w:rPr>
        <w:t xml:space="preserve">M. A. B. </w:t>
      </w:r>
      <w:r w:rsidRPr="00ED0B31">
        <w:rPr>
          <w:rFonts w:eastAsia="Arial Unicode MS"/>
        </w:rPr>
        <w:t xml:space="preserve">and M. Z </w:t>
      </w:r>
      <w:proofErr w:type="spellStart"/>
      <w:r w:rsidRPr="00ED0B31">
        <w:rPr>
          <w:rFonts w:eastAsia="Arial Unicode MS"/>
        </w:rPr>
        <w:t>Hossain</w:t>
      </w:r>
      <w:proofErr w:type="spellEnd"/>
      <w:r w:rsidRPr="00ED0B31">
        <w:rPr>
          <w:rFonts w:eastAsia="Arial Unicode MS"/>
        </w:rPr>
        <w:t xml:space="preserve">  (2002). </w:t>
      </w:r>
      <w:proofErr w:type="gramStart"/>
      <w:r w:rsidRPr="00ED0B31">
        <w:rPr>
          <w:rFonts w:eastAsia="Arial Unicode MS"/>
          <w:b/>
        </w:rPr>
        <w:t>Three decades growth scenario and supply response of rice in Bangladesh.</w:t>
      </w:r>
      <w:proofErr w:type="gramEnd"/>
      <w:r w:rsidRPr="00ED0B31">
        <w:rPr>
          <w:rFonts w:eastAsia="Arial Unicode MS"/>
          <w:b/>
        </w:rPr>
        <w:t xml:space="preserve"> </w:t>
      </w:r>
      <w:proofErr w:type="gramStart"/>
      <w:r w:rsidRPr="00ED0B31">
        <w:rPr>
          <w:rFonts w:eastAsia="Arial Unicode MS"/>
        </w:rPr>
        <w:t>Bangladesh Journal of Agricultural Science, 29 (1).</w:t>
      </w:r>
      <w:proofErr w:type="gramEnd"/>
    </w:p>
    <w:p w:rsidR="00751935" w:rsidRDefault="00751935" w:rsidP="00751935">
      <w:pPr>
        <w:tabs>
          <w:tab w:val="left" w:pos="0"/>
          <w:tab w:val="left" w:pos="360"/>
          <w:tab w:val="left" w:pos="450"/>
          <w:tab w:val="left" w:pos="810"/>
        </w:tabs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20.</w:t>
      </w:r>
      <w:r w:rsidRPr="00ED0B31">
        <w:rPr>
          <w:rFonts w:eastAsia="Arial Unicode MS"/>
        </w:rPr>
        <w:tab/>
      </w:r>
      <w:r w:rsidRPr="00ED0B31">
        <w:rPr>
          <w:rFonts w:eastAsia="Arial Unicode MS"/>
        </w:rPr>
        <w:tab/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 xml:space="preserve">, B. A. A.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 xml:space="preserve"> </w:t>
      </w:r>
      <w:r w:rsidRPr="00ED0B31">
        <w:rPr>
          <w:rFonts w:eastAsia="Arial Unicode MS"/>
          <w:b/>
          <w:bCs/>
        </w:rPr>
        <w:t>M. A. B.</w:t>
      </w:r>
      <w:r w:rsidRPr="00ED0B31">
        <w:rPr>
          <w:rFonts w:eastAsia="Arial Unicode MS"/>
        </w:rPr>
        <w:t xml:space="preserve"> and </w:t>
      </w:r>
      <w:proofErr w:type="spellStart"/>
      <w:r w:rsidRPr="00ED0B31">
        <w:rPr>
          <w:rFonts w:eastAsia="Arial Unicode MS"/>
        </w:rPr>
        <w:t>Kabir</w:t>
      </w:r>
      <w:proofErr w:type="spellEnd"/>
      <w:r w:rsidRPr="00ED0B31">
        <w:rPr>
          <w:rFonts w:eastAsia="Arial Unicode MS"/>
        </w:rPr>
        <w:t xml:space="preserve">, M. S (1998). </w:t>
      </w:r>
      <w:proofErr w:type="gramStart"/>
      <w:r w:rsidRPr="00ED0B31">
        <w:rPr>
          <w:rFonts w:eastAsia="Arial Unicode MS"/>
          <w:b/>
        </w:rPr>
        <w:t xml:space="preserve">Impact of HYV rice cultivation on male and female </w:t>
      </w:r>
      <w:proofErr w:type="spellStart"/>
      <w:r w:rsidRPr="00ED0B31">
        <w:rPr>
          <w:rFonts w:eastAsia="Arial Unicode MS"/>
          <w:b/>
        </w:rPr>
        <w:t>labour</w:t>
      </w:r>
      <w:proofErr w:type="spellEnd"/>
      <w:r w:rsidRPr="00ED0B31">
        <w:rPr>
          <w:rFonts w:eastAsia="Arial Unicode MS"/>
          <w:b/>
        </w:rPr>
        <w:t xml:space="preserve"> employment in </w:t>
      </w:r>
      <w:proofErr w:type="spellStart"/>
      <w:r w:rsidRPr="00ED0B31">
        <w:rPr>
          <w:rFonts w:eastAsia="Arial Unicode MS"/>
          <w:b/>
        </w:rPr>
        <w:t>Garo</w:t>
      </w:r>
      <w:proofErr w:type="spellEnd"/>
      <w:r w:rsidRPr="00ED0B31">
        <w:rPr>
          <w:rFonts w:eastAsia="Arial Unicode MS"/>
          <w:b/>
        </w:rPr>
        <w:t xml:space="preserve"> area.</w:t>
      </w:r>
      <w:proofErr w:type="gramEnd"/>
      <w:r w:rsidRPr="00ED0B31">
        <w:rPr>
          <w:rFonts w:eastAsia="Arial Unicode MS"/>
        </w:rPr>
        <w:t xml:space="preserve"> Bangladesh Journal </w:t>
      </w:r>
      <w:proofErr w:type="gramStart"/>
      <w:r w:rsidRPr="00ED0B31">
        <w:rPr>
          <w:rFonts w:eastAsia="Arial Unicode MS"/>
        </w:rPr>
        <w:t>of  Training</w:t>
      </w:r>
      <w:proofErr w:type="gramEnd"/>
      <w:r w:rsidRPr="00ED0B31">
        <w:rPr>
          <w:rFonts w:eastAsia="Arial Unicode MS"/>
        </w:rPr>
        <w:t xml:space="preserve"> and Development, 11(1&amp;2).</w:t>
      </w:r>
    </w:p>
    <w:p w:rsidR="00751935" w:rsidRDefault="00751935" w:rsidP="00751935">
      <w:pPr>
        <w:tabs>
          <w:tab w:val="left" w:pos="0"/>
          <w:tab w:val="left" w:pos="360"/>
          <w:tab w:val="left" w:pos="450"/>
          <w:tab w:val="left" w:pos="810"/>
        </w:tabs>
        <w:spacing w:before="0" w:beforeAutospacing="0"/>
        <w:ind w:left="720" w:hanging="720"/>
        <w:rPr>
          <w:rFonts w:eastAsia="Arial Unicode MS"/>
        </w:rPr>
      </w:pPr>
    </w:p>
    <w:p w:rsidR="00751935" w:rsidRPr="009B47CB" w:rsidRDefault="00ED6DB9" w:rsidP="00ED6DB9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810"/>
        </w:tabs>
        <w:spacing w:before="0" w:beforeAutospacing="0"/>
        <w:ind w:left="720" w:hanging="720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751935" w:rsidRPr="009B47CB">
        <w:rPr>
          <w:rFonts w:eastAsia="Arial Unicode MS"/>
        </w:rPr>
        <w:t>Principal author</w:t>
      </w:r>
      <w:r w:rsidR="00751935" w:rsidRPr="009B47CB">
        <w:rPr>
          <w:rFonts w:eastAsia="Arial Unicode MS"/>
          <w:b/>
        </w:rPr>
        <w:t xml:space="preserve"> </w:t>
      </w:r>
      <w:r w:rsidR="00751935" w:rsidRPr="009B47CB">
        <w:rPr>
          <w:rFonts w:eastAsia="Arial Unicode MS"/>
        </w:rPr>
        <w:t>of “</w:t>
      </w:r>
      <w:r w:rsidR="00751935" w:rsidRPr="009B47CB">
        <w:rPr>
          <w:rFonts w:eastAsia="Arial Unicode MS"/>
          <w:b/>
        </w:rPr>
        <w:t xml:space="preserve">Implications of climate change, population and resource scarcity </w:t>
      </w:r>
      <w:r>
        <w:rPr>
          <w:rFonts w:eastAsia="Arial Unicode MS"/>
          <w:b/>
        </w:rPr>
        <w:t xml:space="preserve">  </w:t>
      </w:r>
      <w:r w:rsidR="00751935" w:rsidRPr="009B47CB">
        <w:rPr>
          <w:rFonts w:eastAsia="Arial Unicode MS"/>
          <w:b/>
        </w:rPr>
        <w:t>for food security in Bangladesh”</w:t>
      </w:r>
      <w:r w:rsidR="00751935" w:rsidRPr="009B47CB">
        <w:rPr>
          <w:rFonts w:eastAsia="Arial Unicode MS"/>
        </w:rPr>
        <w:t xml:space="preserve"> in ‘Food Security Development’-country case studies</w:t>
      </w:r>
      <w:r w:rsidR="009B47CB" w:rsidRPr="009B47CB">
        <w:rPr>
          <w:rFonts w:eastAsia="Arial Unicode MS"/>
        </w:rPr>
        <w:t xml:space="preserve">, </w:t>
      </w:r>
      <w:r w:rsidR="00751935" w:rsidRPr="009B47CB">
        <w:rPr>
          <w:rFonts w:eastAsia="Arial Unicode MS"/>
        </w:rPr>
        <w:t xml:space="preserve">published by </w:t>
      </w:r>
      <w:proofErr w:type="spellStart"/>
      <w:r w:rsidR="00751935" w:rsidRPr="009B47CB">
        <w:rPr>
          <w:rFonts w:eastAsia="Arial Unicode MS"/>
        </w:rPr>
        <w:t>Routledge</w:t>
      </w:r>
      <w:proofErr w:type="spellEnd"/>
      <w:r w:rsidR="00751935" w:rsidRPr="009B47CB">
        <w:rPr>
          <w:rFonts w:eastAsia="Arial Unicode MS"/>
        </w:rPr>
        <w:t xml:space="preserve"> (Tailor &amp; Fr</w:t>
      </w:r>
      <w:r w:rsidR="009B47CB" w:rsidRPr="009B47CB">
        <w:rPr>
          <w:rFonts w:eastAsia="Arial Unicode MS"/>
        </w:rPr>
        <w:t>ancis Group), London &amp; New York, 2015.</w:t>
      </w:r>
    </w:p>
    <w:p w:rsidR="00751935" w:rsidRPr="00ED6DB9" w:rsidRDefault="00ED6DB9" w:rsidP="00ED6DB9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540"/>
          <w:tab w:val="left" w:pos="720"/>
          <w:tab w:val="left" w:pos="810"/>
        </w:tabs>
        <w:spacing w:before="0" w:beforeAutospacing="0"/>
        <w:ind w:left="720" w:hanging="720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9B47CB" w:rsidRPr="00ED6DB9">
        <w:rPr>
          <w:rFonts w:eastAsia="Arial Unicode MS"/>
        </w:rPr>
        <w:t>Co-supervisor of</w:t>
      </w:r>
      <w:r w:rsidR="009B47CB" w:rsidRPr="00ED6DB9">
        <w:rPr>
          <w:rFonts w:eastAsia="Arial Unicode MS"/>
          <w:b/>
        </w:rPr>
        <w:t xml:space="preserve"> </w:t>
      </w:r>
      <w:r w:rsidR="009B47CB" w:rsidRPr="00ED6DB9">
        <w:rPr>
          <w:rFonts w:eastAsia="Arial Unicode MS"/>
        </w:rPr>
        <w:t>MS thesis entitled</w:t>
      </w:r>
      <w:r w:rsidR="009B47CB" w:rsidRPr="00ED6DB9">
        <w:rPr>
          <w:rFonts w:eastAsia="Arial Unicode MS"/>
          <w:b/>
        </w:rPr>
        <w:t xml:space="preserve"> </w:t>
      </w:r>
      <w:proofErr w:type="gramStart"/>
      <w:r w:rsidR="009B47CB" w:rsidRPr="00ED6DB9">
        <w:rPr>
          <w:rFonts w:eastAsia="Arial Unicode MS"/>
          <w:b/>
        </w:rPr>
        <w:t>“</w:t>
      </w:r>
      <w:r w:rsidR="00E630A0" w:rsidRPr="00ED6DB9">
        <w:rPr>
          <w:rFonts w:eastAsia="Arial Unicode MS"/>
          <w:b/>
        </w:rPr>
        <w:t xml:space="preserve"> Assessing</w:t>
      </w:r>
      <w:proofErr w:type="gramEnd"/>
      <w:r w:rsidR="00E630A0" w:rsidRPr="00ED6DB9">
        <w:rPr>
          <w:rFonts w:eastAsia="Arial Unicode MS"/>
          <w:b/>
        </w:rPr>
        <w:t xml:space="preserve"> Technical and Economic </w:t>
      </w:r>
      <w:r w:rsidRPr="00ED6DB9">
        <w:rPr>
          <w:rFonts w:eastAsia="Arial Unicode MS"/>
          <w:b/>
        </w:rPr>
        <w:t xml:space="preserve">Efficiency of </w:t>
      </w:r>
      <w:r>
        <w:rPr>
          <w:rFonts w:eastAsia="Arial Unicode MS"/>
          <w:b/>
        </w:rPr>
        <w:t xml:space="preserve">  </w:t>
      </w:r>
      <w:r w:rsidRPr="00ED6DB9">
        <w:rPr>
          <w:rFonts w:eastAsia="Arial Unicode MS"/>
          <w:b/>
        </w:rPr>
        <w:t xml:space="preserve">Rice Production in Some Selected Areas of </w:t>
      </w:r>
      <w:proofErr w:type="spellStart"/>
      <w:r w:rsidRPr="00ED6DB9">
        <w:rPr>
          <w:rFonts w:eastAsia="Arial Unicode MS"/>
          <w:b/>
        </w:rPr>
        <w:t>Dinajpur</w:t>
      </w:r>
      <w:proofErr w:type="spellEnd"/>
      <w:r w:rsidRPr="00ED6DB9">
        <w:rPr>
          <w:rFonts w:eastAsia="Arial Unicode MS"/>
          <w:b/>
        </w:rPr>
        <w:t xml:space="preserve"> District</w:t>
      </w:r>
      <w:r w:rsidR="00777C0D">
        <w:rPr>
          <w:rFonts w:eastAsia="Arial Unicode MS"/>
          <w:b/>
        </w:rPr>
        <w:t xml:space="preserve">”, </w:t>
      </w:r>
      <w:r w:rsidR="00777C0D" w:rsidRPr="00777C0D">
        <w:rPr>
          <w:rFonts w:eastAsia="Arial Unicode MS"/>
        </w:rPr>
        <w:t>by</w:t>
      </w:r>
      <w:r w:rsidR="00777C0D">
        <w:rPr>
          <w:rFonts w:eastAsia="Arial Unicode MS"/>
        </w:rPr>
        <w:t xml:space="preserve"> M. </w:t>
      </w:r>
      <w:proofErr w:type="spellStart"/>
      <w:r w:rsidR="00777C0D">
        <w:rPr>
          <w:rFonts w:eastAsia="Arial Unicode MS"/>
        </w:rPr>
        <w:t>Sajedur</w:t>
      </w:r>
      <w:proofErr w:type="spellEnd"/>
      <w:r w:rsidR="00777C0D">
        <w:rPr>
          <w:rFonts w:eastAsia="Arial Unicode MS"/>
        </w:rPr>
        <w:t xml:space="preserve"> </w:t>
      </w:r>
      <w:proofErr w:type="spellStart"/>
      <w:r w:rsidR="00777C0D">
        <w:rPr>
          <w:rFonts w:eastAsia="Arial Unicode MS"/>
        </w:rPr>
        <w:t>Rahman</w:t>
      </w:r>
      <w:proofErr w:type="spellEnd"/>
      <w:r w:rsidR="00777C0D">
        <w:rPr>
          <w:rFonts w:eastAsia="Arial Unicode MS"/>
        </w:rPr>
        <w:t xml:space="preserve">, Department of Agricultural University, </w:t>
      </w:r>
      <w:proofErr w:type="spellStart"/>
      <w:r w:rsidR="00777C0D">
        <w:rPr>
          <w:rFonts w:eastAsia="Arial Unicode MS"/>
        </w:rPr>
        <w:t>Mymensingh</w:t>
      </w:r>
      <w:proofErr w:type="spellEnd"/>
      <w:r w:rsidR="00777C0D">
        <w:rPr>
          <w:rFonts w:eastAsia="Arial Unicode MS"/>
        </w:rPr>
        <w:t>. 2015</w:t>
      </w:r>
    </w:p>
    <w:p w:rsidR="00ED6DB9" w:rsidRPr="00DD56B6" w:rsidRDefault="00ED6DB9" w:rsidP="00751935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450"/>
          <w:tab w:val="left" w:pos="810"/>
        </w:tabs>
        <w:spacing w:before="0" w:beforeAutospacing="0"/>
        <w:ind w:left="720" w:hanging="720"/>
        <w:rPr>
          <w:rFonts w:eastAsia="Arial Unicode MS"/>
          <w:b/>
        </w:rPr>
      </w:pPr>
      <w:r>
        <w:rPr>
          <w:rFonts w:eastAsia="Arial Unicode MS"/>
        </w:rPr>
        <w:t xml:space="preserve">      Attended in </w:t>
      </w:r>
      <w:proofErr w:type="gramStart"/>
      <w:r w:rsidR="00094886">
        <w:rPr>
          <w:rFonts w:eastAsia="Arial Unicode MS"/>
        </w:rPr>
        <w:t xml:space="preserve">Completion </w:t>
      </w:r>
      <w:r>
        <w:rPr>
          <w:rFonts w:eastAsia="Arial Unicode MS"/>
        </w:rPr>
        <w:t xml:space="preserve"> </w:t>
      </w:r>
      <w:r w:rsidR="00DD56B6">
        <w:rPr>
          <w:rFonts w:eastAsia="Arial Unicode MS"/>
        </w:rPr>
        <w:t>of</w:t>
      </w:r>
      <w:proofErr w:type="gramEnd"/>
      <w:r w:rsidR="00DD56B6">
        <w:rPr>
          <w:rFonts w:eastAsia="Arial Unicode MS"/>
        </w:rPr>
        <w:t xml:space="preserve"> International </w:t>
      </w:r>
      <w:r>
        <w:rPr>
          <w:rFonts w:eastAsia="Arial Unicode MS"/>
        </w:rPr>
        <w:t xml:space="preserve">Workshop of ‘ </w:t>
      </w:r>
      <w:r w:rsidRPr="00DD56B6">
        <w:rPr>
          <w:rFonts w:eastAsia="Arial Unicode MS"/>
          <w:b/>
        </w:rPr>
        <w:t>Tracking of Improved Varieties for South Asia”</w:t>
      </w:r>
      <w:r w:rsidR="00094886" w:rsidRPr="00DD56B6">
        <w:rPr>
          <w:rFonts w:eastAsia="Arial Unicode MS"/>
          <w:b/>
        </w:rPr>
        <w:t xml:space="preserve"> (TRIVSA)</w:t>
      </w:r>
      <w:r w:rsidR="00777C0D">
        <w:rPr>
          <w:rFonts w:eastAsia="Arial Unicode MS"/>
          <w:b/>
        </w:rPr>
        <w:t xml:space="preserve">, </w:t>
      </w:r>
      <w:r w:rsidR="00777C0D" w:rsidRPr="00777C0D">
        <w:rPr>
          <w:rFonts w:eastAsia="Arial Unicode MS"/>
        </w:rPr>
        <w:t>2013.</w:t>
      </w:r>
    </w:p>
    <w:p w:rsidR="00594FDB" w:rsidRPr="00A027A2" w:rsidRDefault="00594FDB" w:rsidP="0052208B">
      <w:pPr>
        <w:spacing w:before="0" w:beforeAutospacing="0"/>
        <w:rPr>
          <w:b/>
        </w:rPr>
      </w:pPr>
    </w:p>
    <w:sectPr w:rsidR="00594FDB" w:rsidRPr="00A027A2" w:rsidSect="0025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C4B"/>
    <w:multiLevelType w:val="hybridMultilevel"/>
    <w:tmpl w:val="584E1FAA"/>
    <w:lvl w:ilvl="0" w:tplc="68F03E1E">
      <w:numFmt w:val="bullet"/>
      <w:lvlText w:val="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B07FC"/>
    <w:multiLevelType w:val="hybridMultilevel"/>
    <w:tmpl w:val="486E026E"/>
    <w:lvl w:ilvl="0" w:tplc="E146D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4CB6"/>
    <w:multiLevelType w:val="hybridMultilevel"/>
    <w:tmpl w:val="17F2E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2"/>
    <w:rsid w:val="00081E0B"/>
    <w:rsid w:val="00094886"/>
    <w:rsid w:val="001F011A"/>
    <w:rsid w:val="00222550"/>
    <w:rsid w:val="00257964"/>
    <w:rsid w:val="002B6320"/>
    <w:rsid w:val="00415962"/>
    <w:rsid w:val="004F43F7"/>
    <w:rsid w:val="0052208B"/>
    <w:rsid w:val="005722F7"/>
    <w:rsid w:val="00594FDB"/>
    <w:rsid w:val="005C2359"/>
    <w:rsid w:val="007508C1"/>
    <w:rsid w:val="00751935"/>
    <w:rsid w:val="00777C0D"/>
    <w:rsid w:val="009B47CB"/>
    <w:rsid w:val="009C3023"/>
    <w:rsid w:val="00A027A2"/>
    <w:rsid w:val="00A51B57"/>
    <w:rsid w:val="00BD673C"/>
    <w:rsid w:val="00BE5DC4"/>
    <w:rsid w:val="00C74281"/>
    <w:rsid w:val="00C90384"/>
    <w:rsid w:val="00D77D20"/>
    <w:rsid w:val="00DD56B6"/>
    <w:rsid w:val="00E630A0"/>
    <w:rsid w:val="00E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7A2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7A2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027A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FDB"/>
    <w:rPr>
      <w:color w:val="0000FF"/>
      <w:u w:val="single"/>
    </w:rPr>
  </w:style>
  <w:style w:type="paragraph" w:customStyle="1" w:styleId="Default">
    <w:name w:val="Default"/>
    <w:rsid w:val="00751935"/>
    <w:pPr>
      <w:autoSpaceDE w:val="0"/>
      <w:autoSpaceDN w:val="0"/>
      <w:adjustRightInd w:val="0"/>
      <w:spacing w:before="0" w:beforeAutospacing="0" w:line="240" w:lineRule="auto"/>
      <w:jc w:val="left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7A2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7A2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027A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FDB"/>
    <w:rPr>
      <w:color w:val="0000FF"/>
      <w:u w:val="single"/>
    </w:rPr>
  </w:style>
  <w:style w:type="paragraph" w:customStyle="1" w:styleId="Default">
    <w:name w:val="Default"/>
    <w:rsid w:val="00751935"/>
    <w:pPr>
      <w:autoSpaceDE w:val="0"/>
      <w:autoSpaceDN w:val="0"/>
      <w:adjustRightInd w:val="0"/>
      <w:spacing w:before="0" w:beforeAutospacing="0" w:line="240" w:lineRule="auto"/>
      <w:jc w:val="left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Shamsul Islam Systems Engineer</dc:creator>
  <cp:lastModifiedBy>Akter</cp:lastModifiedBy>
  <cp:revision>2</cp:revision>
  <dcterms:created xsi:type="dcterms:W3CDTF">2020-11-12T04:19:00Z</dcterms:created>
  <dcterms:modified xsi:type="dcterms:W3CDTF">2020-11-12T04:19:00Z</dcterms:modified>
</cp:coreProperties>
</file>